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СЄВЄРОДОНЕЦЬКА МІСЬКА РАДА</w:t>
      </w:r>
    </w:p>
    <w:p w:rsidR="000C3C55" w:rsidRPr="000C3C55" w:rsidRDefault="000C3C55" w:rsidP="000C3C55">
      <w:pPr>
        <w:spacing w:before="100" w:beforeAutospacing="1" w:after="119"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ВИКОНАВЧИЙ КОМІТЕТ</w:t>
      </w:r>
    </w:p>
    <w:p w:rsidR="000C3C55" w:rsidRPr="00264C32" w:rsidRDefault="000C3C55" w:rsidP="000C3C55">
      <w:pPr>
        <w:spacing w:before="100" w:beforeAutospacing="1" w:after="119"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sz w:val="28"/>
          <w:szCs w:val="28"/>
          <w:lang w:val="uk-UA"/>
        </w:rPr>
        <w:t>РІШЕННЯ №</w:t>
      </w:r>
      <w:r w:rsidR="00264C32">
        <w:rPr>
          <w:rFonts w:ascii="Times New Roman" w:eastAsia="Times New Roman" w:hAnsi="Times New Roman" w:cs="Times New Roman"/>
          <w:b/>
          <w:bCs/>
          <w:sz w:val="28"/>
          <w:szCs w:val="28"/>
          <w:lang w:val="uk-UA"/>
        </w:rPr>
        <w:t xml:space="preserve"> 545</w:t>
      </w:r>
    </w:p>
    <w:p w:rsidR="000C3C55" w:rsidRPr="00264C32" w:rsidRDefault="000C3C55" w:rsidP="000C3C55">
      <w:pPr>
        <w:spacing w:before="100" w:beforeAutospacing="1" w:after="119" w:line="240" w:lineRule="auto"/>
        <w:rPr>
          <w:rFonts w:ascii="Times New Roman" w:eastAsia="Times New Roman" w:hAnsi="Times New Roman" w:cs="Times New Roman"/>
          <w:b/>
          <w:sz w:val="24"/>
          <w:szCs w:val="24"/>
        </w:rPr>
      </w:pPr>
      <w:r w:rsidRPr="00264C32">
        <w:rPr>
          <w:rFonts w:ascii="Times New Roman" w:eastAsia="Times New Roman" w:hAnsi="Times New Roman" w:cs="Times New Roman"/>
          <w:b/>
          <w:sz w:val="24"/>
          <w:szCs w:val="24"/>
        </w:rPr>
        <w:t>“</w:t>
      </w:r>
      <w:r w:rsidR="00264C32" w:rsidRPr="00264C32">
        <w:rPr>
          <w:rFonts w:ascii="Times New Roman" w:eastAsia="Times New Roman" w:hAnsi="Times New Roman" w:cs="Times New Roman"/>
          <w:b/>
          <w:bCs/>
          <w:sz w:val="24"/>
          <w:szCs w:val="24"/>
          <w:lang w:val="uk-UA"/>
        </w:rPr>
        <w:t xml:space="preserve">22 </w:t>
      </w:r>
      <w:r w:rsidRPr="00264C32">
        <w:rPr>
          <w:rFonts w:ascii="Times New Roman" w:eastAsia="Times New Roman" w:hAnsi="Times New Roman" w:cs="Times New Roman"/>
          <w:b/>
          <w:bCs/>
          <w:sz w:val="24"/>
          <w:szCs w:val="24"/>
          <w:lang w:val="uk-UA"/>
        </w:rPr>
        <w:t xml:space="preserve">” </w:t>
      </w:r>
      <w:r w:rsidR="00264C32" w:rsidRPr="00264C32">
        <w:rPr>
          <w:rFonts w:ascii="Times New Roman" w:eastAsia="Times New Roman" w:hAnsi="Times New Roman" w:cs="Times New Roman"/>
          <w:b/>
          <w:bCs/>
          <w:sz w:val="24"/>
          <w:szCs w:val="24"/>
          <w:lang w:val="uk-UA"/>
        </w:rPr>
        <w:t>серпня</w:t>
      </w:r>
      <w:r w:rsidRPr="00264C32">
        <w:rPr>
          <w:rFonts w:ascii="Times New Roman" w:eastAsia="Times New Roman" w:hAnsi="Times New Roman" w:cs="Times New Roman"/>
          <w:b/>
          <w:bCs/>
          <w:sz w:val="24"/>
          <w:szCs w:val="24"/>
          <w:lang w:val="uk-UA"/>
        </w:rPr>
        <w:t>  201</w:t>
      </w:r>
      <w:r w:rsidRPr="00264C32">
        <w:rPr>
          <w:rFonts w:ascii="Times New Roman" w:eastAsia="Times New Roman" w:hAnsi="Times New Roman" w:cs="Times New Roman"/>
          <w:b/>
          <w:bCs/>
          <w:sz w:val="24"/>
          <w:szCs w:val="24"/>
        </w:rPr>
        <w:t>8</w:t>
      </w:r>
      <w:r w:rsidRPr="00264C32">
        <w:rPr>
          <w:rFonts w:ascii="Times New Roman" w:eastAsia="Times New Roman" w:hAnsi="Times New Roman" w:cs="Times New Roman"/>
          <w:b/>
          <w:bCs/>
          <w:sz w:val="24"/>
          <w:szCs w:val="24"/>
          <w:lang w:val="uk-UA"/>
        </w:rPr>
        <w:t xml:space="preserve"> року</w:t>
      </w:r>
    </w:p>
    <w:p w:rsidR="000C3C55" w:rsidRPr="000C3C55" w:rsidRDefault="000C3C55" w:rsidP="000C3C55">
      <w:pPr>
        <w:spacing w:before="100" w:beforeAutospacing="1" w:after="119" w:line="36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м. </w:t>
      </w:r>
      <w:proofErr w:type="spellStart"/>
      <w:r w:rsidRPr="000C3C55">
        <w:rPr>
          <w:rFonts w:ascii="Times New Roman" w:eastAsia="Times New Roman" w:hAnsi="Times New Roman" w:cs="Times New Roman"/>
          <w:b/>
          <w:bCs/>
          <w:sz w:val="24"/>
          <w:szCs w:val="24"/>
          <w:lang w:val="uk-UA"/>
        </w:rPr>
        <w:t>Сєвєродонецьк</w:t>
      </w:r>
      <w:proofErr w:type="spellEnd"/>
    </w:p>
    <w:p w:rsidR="000C3C55" w:rsidRPr="00264C32" w:rsidRDefault="000C3C55" w:rsidP="000C3C55">
      <w:pPr>
        <w:spacing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Про внесення змін до рішення</w:t>
      </w:r>
    </w:p>
    <w:p w:rsidR="000C3C55" w:rsidRPr="000C3C55" w:rsidRDefault="000C3C55" w:rsidP="000C3C55">
      <w:pPr>
        <w:spacing w:after="119"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 xml:space="preserve">виконавчого комітету </w:t>
      </w:r>
      <w:proofErr w:type="spellStart"/>
      <w:r w:rsidRPr="000C3C55">
        <w:rPr>
          <w:rFonts w:ascii="Times New Roman" w:eastAsia="Times New Roman" w:hAnsi="Times New Roman" w:cs="Times New Roman"/>
          <w:color w:val="000000"/>
          <w:sz w:val="24"/>
          <w:szCs w:val="24"/>
          <w:lang w:val="uk-UA"/>
        </w:rPr>
        <w:t>Сєвєродонецької</w:t>
      </w:r>
      <w:proofErr w:type="spellEnd"/>
    </w:p>
    <w:p w:rsidR="000C3C55" w:rsidRPr="000C3C55" w:rsidRDefault="000C3C55" w:rsidP="000C3C55">
      <w:pPr>
        <w:spacing w:after="119"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 xml:space="preserve">міської ради від 28.03.2018 року № 180 </w:t>
      </w:r>
    </w:p>
    <w:p w:rsidR="000C3C55" w:rsidRPr="000C3C55" w:rsidRDefault="000C3C55" w:rsidP="000C3C55">
      <w:pPr>
        <w:spacing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rPr>
        <w:t>“</w:t>
      </w:r>
      <w:r w:rsidRPr="000C3C55">
        <w:rPr>
          <w:rFonts w:ascii="Times New Roman" w:eastAsia="Times New Roman" w:hAnsi="Times New Roman" w:cs="Times New Roman"/>
          <w:color w:val="000000"/>
          <w:sz w:val="24"/>
          <w:szCs w:val="24"/>
          <w:lang w:val="uk-UA"/>
        </w:rPr>
        <w:t xml:space="preserve">Про затвердження «Міської цільової </w:t>
      </w:r>
    </w:p>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програми</w:t>
      </w:r>
      <w:r w:rsidRPr="000C3C55">
        <w:rPr>
          <w:rFonts w:ascii="Times New Roman" w:eastAsia="Times New Roman" w:hAnsi="Times New Roman" w:cs="Times New Roman"/>
          <w:sz w:val="24"/>
          <w:szCs w:val="24"/>
          <w:shd w:val="clear" w:color="auto" w:fill="FFFFFF"/>
          <w:lang w:val="uk-UA"/>
        </w:rPr>
        <w:t xml:space="preserve"> благоустрою на території міста </w:t>
      </w:r>
    </w:p>
    <w:p w:rsidR="000C3C55" w:rsidRPr="000C3C55" w:rsidRDefault="000C3C55" w:rsidP="000C3C55">
      <w:pPr>
        <w:spacing w:after="119" w:line="240" w:lineRule="auto"/>
        <w:rPr>
          <w:rFonts w:ascii="Times New Roman" w:eastAsia="Times New Roman" w:hAnsi="Times New Roman" w:cs="Times New Roman"/>
          <w:sz w:val="24"/>
          <w:szCs w:val="24"/>
        </w:rPr>
      </w:pPr>
      <w:proofErr w:type="spellStart"/>
      <w:r w:rsidRPr="000C3C55">
        <w:rPr>
          <w:rFonts w:ascii="Times New Roman" w:eastAsia="Times New Roman" w:hAnsi="Times New Roman" w:cs="Times New Roman"/>
          <w:color w:val="000000"/>
          <w:sz w:val="24"/>
          <w:szCs w:val="24"/>
          <w:shd w:val="clear" w:color="auto" w:fill="FFFFFF"/>
          <w:lang w:val="uk-UA"/>
        </w:rPr>
        <w:t>Сєвєродонецька</w:t>
      </w:r>
      <w:proofErr w:type="spellEnd"/>
      <w:r w:rsidRPr="000C3C55">
        <w:rPr>
          <w:rFonts w:ascii="Times New Roman" w:eastAsia="Times New Roman" w:hAnsi="Times New Roman" w:cs="Times New Roman"/>
          <w:color w:val="000000"/>
          <w:sz w:val="24"/>
          <w:szCs w:val="24"/>
          <w:shd w:val="clear" w:color="auto" w:fill="FFFFFF"/>
          <w:lang w:val="uk-UA"/>
        </w:rPr>
        <w:t xml:space="preserve"> на 2018 рік»</w:t>
      </w:r>
    </w:p>
    <w:p w:rsidR="000C3C55" w:rsidRPr="000C3C55" w:rsidRDefault="000C3C55" w:rsidP="000C3C55">
      <w:pPr>
        <w:spacing w:after="240" w:line="240" w:lineRule="auto"/>
        <w:jc w:val="both"/>
        <w:rPr>
          <w:rFonts w:ascii="Times New Roman" w:eastAsia="Times New Roman" w:hAnsi="Times New Roman" w:cs="Times New Roman"/>
          <w:sz w:val="24"/>
          <w:szCs w:val="24"/>
          <w:lang w:val="uk-UA"/>
        </w:rPr>
      </w:pPr>
    </w:p>
    <w:p w:rsidR="000C3C55" w:rsidRPr="000C3C55" w:rsidRDefault="000C3C55" w:rsidP="000C3C55">
      <w:pPr>
        <w:spacing w:before="100" w:beforeAutospacing="1" w:after="119" w:line="240" w:lineRule="auto"/>
        <w:ind w:firstLine="709"/>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Керуючись ст.52 Закону України </w:t>
      </w:r>
      <w:proofErr w:type="spellStart"/>
      <w:r w:rsidRPr="000C3C55">
        <w:rPr>
          <w:rFonts w:ascii="Times New Roman" w:eastAsia="Times New Roman" w:hAnsi="Times New Roman" w:cs="Times New Roman"/>
          <w:sz w:val="24"/>
          <w:szCs w:val="24"/>
          <w:lang w:val="uk-UA"/>
        </w:rPr>
        <w:t>“Про</w:t>
      </w:r>
      <w:proofErr w:type="spellEnd"/>
      <w:r w:rsidRPr="000C3C55">
        <w:rPr>
          <w:rFonts w:ascii="Times New Roman" w:eastAsia="Times New Roman" w:hAnsi="Times New Roman" w:cs="Times New Roman"/>
          <w:sz w:val="24"/>
          <w:szCs w:val="24"/>
          <w:lang w:val="uk-UA"/>
        </w:rPr>
        <w:t xml:space="preserve"> місцеве самоврядування в </w:t>
      </w:r>
      <w:proofErr w:type="spellStart"/>
      <w:r w:rsidRPr="000C3C55">
        <w:rPr>
          <w:rFonts w:ascii="Times New Roman" w:eastAsia="Times New Roman" w:hAnsi="Times New Roman" w:cs="Times New Roman"/>
          <w:sz w:val="24"/>
          <w:szCs w:val="24"/>
          <w:lang w:val="uk-UA"/>
        </w:rPr>
        <w:t>Україні”</w:t>
      </w:r>
      <w:proofErr w:type="spellEnd"/>
      <w:r w:rsidRPr="000C3C55">
        <w:rPr>
          <w:rFonts w:ascii="Times New Roman" w:eastAsia="Times New Roman" w:hAnsi="Times New Roman" w:cs="Times New Roman"/>
          <w:sz w:val="24"/>
          <w:szCs w:val="24"/>
          <w:lang w:val="uk-UA"/>
        </w:rPr>
        <w:t xml:space="preserve"> та </w:t>
      </w:r>
      <w:r w:rsidRPr="000C3C55">
        <w:rPr>
          <w:rFonts w:ascii="Times New Roman" w:eastAsia="Times New Roman" w:hAnsi="Times New Roman" w:cs="Times New Roman"/>
          <w:color w:val="000000"/>
          <w:sz w:val="24"/>
          <w:szCs w:val="24"/>
          <w:shd w:val="clear" w:color="auto" w:fill="FFFFFF"/>
          <w:lang w:val="uk-UA"/>
        </w:rPr>
        <w:t xml:space="preserve">на підставі звернення Головного управління Національної поліції в Луганській області, </w:t>
      </w:r>
      <w:r w:rsidRPr="000C3C55">
        <w:rPr>
          <w:rFonts w:ascii="Times New Roman" w:eastAsia="Times New Roman" w:hAnsi="Times New Roman" w:cs="Times New Roman"/>
          <w:sz w:val="24"/>
          <w:szCs w:val="24"/>
          <w:lang w:val="uk-UA"/>
        </w:rPr>
        <w:t xml:space="preserve">виконком </w:t>
      </w:r>
      <w:proofErr w:type="spellStart"/>
      <w:r w:rsidRPr="000C3C55">
        <w:rPr>
          <w:rFonts w:ascii="Times New Roman" w:eastAsia="Times New Roman" w:hAnsi="Times New Roman" w:cs="Times New Roman"/>
          <w:sz w:val="24"/>
          <w:szCs w:val="24"/>
          <w:lang w:val="uk-UA"/>
        </w:rPr>
        <w:t>Сєвєродонецької</w:t>
      </w:r>
      <w:proofErr w:type="spellEnd"/>
      <w:r w:rsidRPr="000C3C55">
        <w:rPr>
          <w:rFonts w:ascii="Times New Roman" w:eastAsia="Times New Roman" w:hAnsi="Times New Roman" w:cs="Times New Roman"/>
          <w:sz w:val="24"/>
          <w:szCs w:val="24"/>
          <w:lang w:val="uk-UA"/>
        </w:rPr>
        <w:t xml:space="preserve"> міської ради</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ВИРІШИВ:</w:t>
      </w:r>
    </w:p>
    <w:p w:rsidR="000C3C55" w:rsidRPr="000C3C55" w:rsidRDefault="000C3C55" w:rsidP="000C3C55">
      <w:pPr>
        <w:spacing w:before="100" w:beforeAutospacing="1" w:after="119" w:line="240" w:lineRule="auto"/>
        <w:ind w:firstLine="567"/>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 Внести наступні зміни до</w:t>
      </w:r>
      <w:r w:rsidRPr="000C3C55">
        <w:rPr>
          <w:rFonts w:ascii="Times New Roman" w:eastAsia="Times New Roman" w:hAnsi="Times New Roman" w:cs="Times New Roman"/>
          <w:color w:val="000000"/>
          <w:sz w:val="24"/>
          <w:szCs w:val="24"/>
          <w:lang w:val="uk-UA"/>
        </w:rPr>
        <w:t xml:space="preserve"> «Міської цільової програми</w:t>
      </w:r>
      <w:r w:rsidRPr="000C3C55">
        <w:rPr>
          <w:rFonts w:ascii="Times New Roman" w:eastAsia="Times New Roman" w:hAnsi="Times New Roman" w:cs="Times New Roman"/>
          <w:color w:val="000000"/>
          <w:sz w:val="24"/>
          <w:szCs w:val="24"/>
          <w:shd w:val="clear" w:color="auto" w:fill="FFFFFF"/>
          <w:lang w:val="uk-UA"/>
        </w:rPr>
        <w:t xml:space="preserve"> благоустрою на території міста </w:t>
      </w:r>
      <w:proofErr w:type="spellStart"/>
      <w:r w:rsidRPr="000C3C55">
        <w:rPr>
          <w:rFonts w:ascii="Times New Roman" w:eastAsia="Times New Roman" w:hAnsi="Times New Roman" w:cs="Times New Roman"/>
          <w:color w:val="000000"/>
          <w:sz w:val="24"/>
          <w:szCs w:val="24"/>
          <w:shd w:val="clear" w:color="auto" w:fill="FFFFFF"/>
          <w:lang w:val="uk-UA"/>
        </w:rPr>
        <w:t>Сєвєродонецька</w:t>
      </w:r>
      <w:proofErr w:type="spellEnd"/>
      <w:r w:rsidRPr="000C3C55">
        <w:rPr>
          <w:rFonts w:ascii="Times New Roman" w:eastAsia="Times New Roman" w:hAnsi="Times New Roman" w:cs="Times New Roman"/>
          <w:color w:val="000000"/>
          <w:sz w:val="24"/>
          <w:szCs w:val="24"/>
          <w:shd w:val="clear" w:color="auto" w:fill="FFFFFF"/>
          <w:lang w:val="uk-UA"/>
        </w:rPr>
        <w:t xml:space="preserve"> на 2018 рік», затвердженої рішенням виконавчого комітету </w:t>
      </w:r>
      <w:proofErr w:type="spellStart"/>
      <w:r w:rsidRPr="000C3C55">
        <w:rPr>
          <w:rFonts w:ascii="Times New Roman" w:eastAsia="Times New Roman" w:hAnsi="Times New Roman" w:cs="Times New Roman"/>
          <w:color w:val="000000"/>
          <w:sz w:val="24"/>
          <w:szCs w:val="24"/>
          <w:shd w:val="clear" w:color="auto" w:fill="FFFFFF"/>
          <w:lang w:val="uk-UA"/>
        </w:rPr>
        <w:t>Сєвєродонецької</w:t>
      </w:r>
      <w:proofErr w:type="spellEnd"/>
      <w:r w:rsidRPr="000C3C55">
        <w:rPr>
          <w:rFonts w:ascii="Times New Roman" w:eastAsia="Times New Roman" w:hAnsi="Times New Roman" w:cs="Times New Roman"/>
          <w:color w:val="000000"/>
          <w:sz w:val="24"/>
          <w:szCs w:val="24"/>
          <w:shd w:val="clear" w:color="auto" w:fill="FFFFFF"/>
          <w:lang w:val="uk-UA"/>
        </w:rPr>
        <w:t xml:space="preserve"> міської ради від 28.03.2018 року № 180 ( Додаток 1).</w:t>
      </w:r>
    </w:p>
    <w:p w:rsidR="000C3C55" w:rsidRPr="000C3C55" w:rsidRDefault="000C3C55" w:rsidP="000C3C55">
      <w:pPr>
        <w:spacing w:before="100" w:beforeAutospacing="1" w:after="119" w:line="240" w:lineRule="auto"/>
        <w:ind w:firstLine="567"/>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shd w:val="clear" w:color="auto" w:fill="FFFFFF"/>
          <w:lang w:val="uk-UA"/>
        </w:rPr>
        <w:t xml:space="preserve">2. Проект «Міської цільової програми благоустрою на території міста </w:t>
      </w:r>
      <w:proofErr w:type="spellStart"/>
      <w:r w:rsidRPr="000C3C55">
        <w:rPr>
          <w:rFonts w:ascii="Times New Roman" w:eastAsia="Times New Roman" w:hAnsi="Times New Roman" w:cs="Times New Roman"/>
          <w:color w:val="000000"/>
          <w:sz w:val="24"/>
          <w:szCs w:val="24"/>
          <w:shd w:val="clear" w:color="auto" w:fill="FFFFFF"/>
          <w:lang w:val="uk-UA"/>
        </w:rPr>
        <w:t>Сєвєродонецька</w:t>
      </w:r>
      <w:proofErr w:type="spellEnd"/>
      <w:r w:rsidRPr="000C3C55">
        <w:rPr>
          <w:rFonts w:ascii="Times New Roman" w:eastAsia="Times New Roman" w:hAnsi="Times New Roman" w:cs="Times New Roman"/>
          <w:color w:val="000000"/>
          <w:sz w:val="24"/>
          <w:szCs w:val="24"/>
          <w:shd w:val="clear" w:color="auto" w:fill="FFFFFF"/>
          <w:lang w:val="uk-UA"/>
        </w:rPr>
        <w:t xml:space="preserve"> на 2018 рік» затвердити на черговій сесії міської ради.</w:t>
      </w:r>
    </w:p>
    <w:p w:rsidR="000C3C55" w:rsidRPr="000C3C55" w:rsidRDefault="000C3C55" w:rsidP="000C3C55">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3</w:t>
      </w:r>
      <w:r w:rsidRPr="000C3C55">
        <w:rPr>
          <w:rFonts w:ascii="Times New Roman" w:eastAsia="Times New Roman" w:hAnsi="Times New Roman" w:cs="Times New Roman"/>
          <w:sz w:val="24"/>
          <w:szCs w:val="24"/>
        </w:rPr>
        <w:t xml:space="preserve">. </w:t>
      </w:r>
      <w:proofErr w:type="gramStart"/>
      <w:r w:rsidRPr="000C3C55">
        <w:rPr>
          <w:rFonts w:ascii="Times New Roman" w:eastAsia="Times New Roman" w:hAnsi="Times New Roman" w:cs="Times New Roman"/>
          <w:sz w:val="24"/>
          <w:szCs w:val="24"/>
        </w:rPr>
        <w:t>Р</w:t>
      </w:r>
      <w:proofErr w:type="spellStart"/>
      <w:proofErr w:type="gramEnd"/>
      <w:r w:rsidRPr="000C3C55">
        <w:rPr>
          <w:rFonts w:ascii="Times New Roman" w:eastAsia="Times New Roman" w:hAnsi="Times New Roman" w:cs="Times New Roman"/>
          <w:sz w:val="24"/>
          <w:szCs w:val="24"/>
          <w:lang w:val="uk-UA"/>
        </w:rPr>
        <w:t>ішення</w:t>
      </w:r>
      <w:proofErr w:type="spellEnd"/>
      <w:r w:rsidRPr="000C3C55">
        <w:rPr>
          <w:rFonts w:ascii="Times New Roman" w:eastAsia="Times New Roman" w:hAnsi="Times New Roman" w:cs="Times New Roman"/>
          <w:sz w:val="24"/>
          <w:szCs w:val="24"/>
        </w:rPr>
        <w:t xml:space="preserve"> </w:t>
      </w:r>
      <w:proofErr w:type="spellStart"/>
      <w:r w:rsidRPr="000C3C55">
        <w:rPr>
          <w:rFonts w:ascii="Times New Roman" w:eastAsia="Times New Roman" w:hAnsi="Times New Roman" w:cs="Times New Roman"/>
          <w:sz w:val="24"/>
          <w:szCs w:val="24"/>
        </w:rPr>
        <w:t>підлягає</w:t>
      </w:r>
      <w:proofErr w:type="spellEnd"/>
      <w:r w:rsidRPr="000C3C55">
        <w:rPr>
          <w:rFonts w:ascii="Times New Roman" w:eastAsia="Times New Roman" w:hAnsi="Times New Roman" w:cs="Times New Roman"/>
          <w:sz w:val="24"/>
          <w:szCs w:val="24"/>
        </w:rPr>
        <w:t xml:space="preserve"> </w:t>
      </w:r>
      <w:proofErr w:type="spellStart"/>
      <w:r w:rsidRPr="000C3C55">
        <w:rPr>
          <w:rFonts w:ascii="Times New Roman" w:eastAsia="Times New Roman" w:hAnsi="Times New Roman" w:cs="Times New Roman"/>
          <w:sz w:val="24"/>
          <w:szCs w:val="24"/>
        </w:rPr>
        <w:t>оприлюдненню</w:t>
      </w:r>
      <w:proofErr w:type="spellEnd"/>
      <w:r w:rsidRPr="000C3C55">
        <w:rPr>
          <w:rFonts w:ascii="Times New Roman" w:eastAsia="Times New Roman" w:hAnsi="Times New Roman" w:cs="Times New Roman"/>
          <w:sz w:val="24"/>
          <w:szCs w:val="24"/>
        </w:rPr>
        <w:t>.</w:t>
      </w:r>
    </w:p>
    <w:p w:rsidR="000C3C55" w:rsidRPr="000C3C55" w:rsidRDefault="000C3C55" w:rsidP="000C3C55">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4</w:t>
      </w:r>
      <w:r w:rsidRPr="000C3C55">
        <w:rPr>
          <w:rFonts w:ascii="Times New Roman" w:eastAsia="Times New Roman" w:hAnsi="Times New Roman" w:cs="Times New Roman"/>
          <w:sz w:val="24"/>
          <w:szCs w:val="24"/>
        </w:rPr>
        <w:t xml:space="preserve">. Контроль за </w:t>
      </w:r>
      <w:proofErr w:type="spellStart"/>
      <w:r w:rsidRPr="000C3C55">
        <w:rPr>
          <w:rFonts w:ascii="Times New Roman" w:eastAsia="Times New Roman" w:hAnsi="Times New Roman" w:cs="Times New Roman"/>
          <w:sz w:val="24"/>
          <w:szCs w:val="24"/>
        </w:rPr>
        <w:t>виконанням</w:t>
      </w:r>
      <w:proofErr w:type="spellEnd"/>
      <w:r w:rsidRPr="000C3C55">
        <w:rPr>
          <w:rFonts w:ascii="Times New Roman" w:eastAsia="Times New Roman" w:hAnsi="Times New Roman" w:cs="Times New Roman"/>
          <w:sz w:val="24"/>
          <w:szCs w:val="24"/>
        </w:rPr>
        <w:t xml:space="preserve"> </w:t>
      </w:r>
      <w:proofErr w:type="spellStart"/>
      <w:r w:rsidRPr="000C3C55">
        <w:rPr>
          <w:rFonts w:ascii="Times New Roman" w:eastAsia="Times New Roman" w:hAnsi="Times New Roman" w:cs="Times New Roman"/>
          <w:sz w:val="24"/>
          <w:szCs w:val="24"/>
        </w:rPr>
        <w:t>даного</w:t>
      </w:r>
      <w:proofErr w:type="spellEnd"/>
      <w:r w:rsidRPr="000C3C55">
        <w:rPr>
          <w:rFonts w:ascii="Times New Roman" w:eastAsia="Times New Roman" w:hAnsi="Times New Roman" w:cs="Times New Roman"/>
          <w:sz w:val="24"/>
          <w:szCs w:val="24"/>
        </w:rPr>
        <w:t xml:space="preserve"> </w:t>
      </w:r>
      <w:proofErr w:type="spellStart"/>
      <w:proofErr w:type="gramStart"/>
      <w:r w:rsidRPr="000C3C55">
        <w:rPr>
          <w:rFonts w:ascii="Times New Roman" w:eastAsia="Times New Roman" w:hAnsi="Times New Roman" w:cs="Times New Roman"/>
          <w:sz w:val="24"/>
          <w:szCs w:val="24"/>
        </w:rPr>
        <w:t>р</w:t>
      </w:r>
      <w:proofErr w:type="gramEnd"/>
      <w:r w:rsidRPr="000C3C55">
        <w:rPr>
          <w:rFonts w:ascii="Times New Roman" w:eastAsia="Times New Roman" w:hAnsi="Times New Roman" w:cs="Times New Roman"/>
          <w:sz w:val="24"/>
          <w:szCs w:val="24"/>
          <w:lang w:val="uk-UA"/>
        </w:rPr>
        <w:t>ішення</w:t>
      </w:r>
      <w:proofErr w:type="spellEnd"/>
      <w:r w:rsidRPr="000C3C55">
        <w:rPr>
          <w:rFonts w:ascii="Times New Roman" w:eastAsia="Times New Roman" w:hAnsi="Times New Roman" w:cs="Times New Roman"/>
          <w:sz w:val="24"/>
          <w:szCs w:val="24"/>
        </w:rPr>
        <w:t xml:space="preserve"> </w:t>
      </w:r>
      <w:proofErr w:type="spellStart"/>
      <w:r w:rsidRPr="000C3C55">
        <w:rPr>
          <w:rFonts w:ascii="Times New Roman" w:eastAsia="Times New Roman" w:hAnsi="Times New Roman" w:cs="Times New Roman"/>
          <w:sz w:val="24"/>
          <w:szCs w:val="24"/>
        </w:rPr>
        <w:t>покласти</w:t>
      </w:r>
      <w:proofErr w:type="spellEnd"/>
      <w:r w:rsidRPr="000C3C55">
        <w:rPr>
          <w:rFonts w:ascii="Times New Roman" w:eastAsia="Times New Roman" w:hAnsi="Times New Roman" w:cs="Times New Roman"/>
          <w:sz w:val="24"/>
          <w:szCs w:val="24"/>
        </w:rPr>
        <w:t xml:space="preserve"> на</w:t>
      </w:r>
      <w:r w:rsidRPr="000C3C55">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sz w:val="24"/>
          <w:szCs w:val="24"/>
        </w:rPr>
        <w:t xml:space="preserve">заступника </w:t>
      </w:r>
      <w:proofErr w:type="spellStart"/>
      <w:r w:rsidRPr="000C3C55">
        <w:rPr>
          <w:rFonts w:ascii="Times New Roman" w:eastAsia="Times New Roman" w:hAnsi="Times New Roman" w:cs="Times New Roman"/>
          <w:sz w:val="24"/>
          <w:szCs w:val="24"/>
        </w:rPr>
        <w:t>міського</w:t>
      </w:r>
      <w:proofErr w:type="spellEnd"/>
      <w:r w:rsidRPr="000C3C55">
        <w:rPr>
          <w:rFonts w:ascii="Times New Roman" w:eastAsia="Times New Roman" w:hAnsi="Times New Roman" w:cs="Times New Roman"/>
          <w:sz w:val="24"/>
          <w:szCs w:val="24"/>
        </w:rPr>
        <w:t xml:space="preserve"> </w:t>
      </w:r>
      <w:proofErr w:type="spellStart"/>
      <w:r w:rsidRPr="000C3C55">
        <w:rPr>
          <w:rFonts w:ascii="Times New Roman" w:eastAsia="Times New Roman" w:hAnsi="Times New Roman" w:cs="Times New Roman"/>
          <w:sz w:val="24"/>
          <w:szCs w:val="24"/>
        </w:rPr>
        <w:t>голови</w:t>
      </w:r>
      <w:proofErr w:type="spellEnd"/>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Прядка В.А.</w:t>
      </w:r>
    </w:p>
    <w:p w:rsidR="000C3C55" w:rsidRDefault="000C3C55" w:rsidP="000C3C55">
      <w:pPr>
        <w:spacing w:before="100" w:beforeAutospacing="1" w:after="119" w:line="240" w:lineRule="auto"/>
        <w:ind w:left="720"/>
        <w:jc w:val="both"/>
        <w:rPr>
          <w:rFonts w:ascii="Times New Roman" w:eastAsia="Times New Roman" w:hAnsi="Times New Roman" w:cs="Times New Roman"/>
          <w:color w:val="000000"/>
          <w:sz w:val="24"/>
          <w:szCs w:val="24"/>
          <w:lang w:val="uk-UA"/>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color w:val="000000"/>
          <w:sz w:val="24"/>
          <w:szCs w:val="24"/>
          <w:lang w:val="en-US"/>
        </w:rPr>
        <w:t> </w:t>
      </w:r>
    </w:p>
    <w:p w:rsidR="00264C32" w:rsidRPr="00264C32" w:rsidRDefault="00264C32" w:rsidP="000C3C55">
      <w:pPr>
        <w:spacing w:before="100" w:beforeAutospacing="1" w:after="119" w:line="240" w:lineRule="auto"/>
        <w:ind w:left="720"/>
        <w:jc w:val="both"/>
        <w:rPr>
          <w:rFonts w:ascii="Times New Roman" w:eastAsia="Times New Roman" w:hAnsi="Times New Roman" w:cs="Times New Roman"/>
          <w:sz w:val="24"/>
          <w:szCs w:val="24"/>
          <w:lang w:val="uk-UA"/>
        </w:rPr>
      </w:pPr>
    </w:p>
    <w:tbl>
      <w:tblPr>
        <w:tblW w:w="9645" w:type="dxa"/>
        <w:tblCellSpacing w:w="0" w:type="dxa"/>
        <w:tblCellMar>
          <w:left w:w="0" w:type="dxa"/>
          <w:right w:w="0" w:type="dxa"/>
        </w:tblCellMar>
        <w:tblLook w:val="04A0"/>
      </w:tblPr>
      <w:tblGrid>
        <w:gridCol w:w="4530"/>
        <w:gridCol w:w="2685"/>
        <w:gridCol w:w="2430"/>
      </w:tblGrid>
      <w:tr w:rsidR="000C3C55" w:rsidRPr="000C3C55" w:rsidTr="000C3C55">
        <w:trPr>
          <w:trHeight w:val="675"/>
          <w:tblCellSpacing w:w="0" w:type="dxa"/>
        </w:trPr>
        <w:tc>
          <w:tcPr>
            <w:tcW w:w="4530" w:type="dxa"/>
            <w:tcBorders>
              <w:top w:val="nil"/>
              <w:left w:val="nil"/>
              <w:bottom w:val="nil"/>
              <w:right w:val="nil"/>
            </w:tcBorders>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Міський голова</w:t>
            </w: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
        </w:tc>
        <w:tc>
          <w:tcPr>
            <w:tcW w:w="2685"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В.В.</w:t>
            </w:r>
            <w:proofErr w:type="spellStart"/>
            <w:r w:rsidRPr="000C3C55">
              <w:rPr>
                <w:rFonts w:ascii="Times New Roman" w:eastAsia="Times New Roman" w:hAnsi="Times New Roman" w:cs="Times New Roman"/>
                <w:b/>
                <w:bCs/>
                <w:sz w:val="24"/>
                <w:szCs w:val="24"/>
                <w:lang w:val="uk-UA"/>
              </w:rPr>
              <w:t>Казаков</w:t>
            </w:r>
            <w:proofErr w:type="spellEnd"/>
            <w:r w:rsidRPr="000C3C55">
              <w:rPr>
                <w:rFonts w:ascii="Times New Roman" w:eastAsia="Times New Roman" w:hAnsi="Times New Roman" w:cs="Times New Roman"/>
                <w:sz w:val="24"/>
                <w:szCs w:val="24"/>
              </w:rPr>
              <w:t> </w:t>
            </w:r>
          </w:p>
        </w:tc>
      </w:tr>
      <w:tr w:rsidR="000C3C55" w:rsidRPr="000C3C55" w:rsidTr="000C3C55">
        <w:trPr>
          <w:tblCellSpacing w:w="0" w:type="dxa"/>
        </w:trPr>
        <w:tc>
          <w:tcPr>
            <w:tcW w:w="4530"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c>
          <w:tcPr>
            <w:tcW w:w="2685"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
        </w:tc>
      </w:tr>
      <w:tr w:rsidR="000C3C55" w:rsidRPr="000C3C55" w:rsidTr="000C3C55">
        <w:trPr>
          <w:tblCellSpacing w:w="0" w:type="dxa"/>
        </w:trPr>
        <w:tc>
          <w:tcPr>
            <w:tcW w:w="4530"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
        </w:tc>
        <w:tc>
          <w:tcPr>
            <w:tcW w:w="2685"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r>
      <w:tr w:rsidR="000C3C55" w:rsidRPr="000C3C55" w:rsidTr="000C3C55">
        <w:trPr>
          <w:tblCellSpacing w:w="0" w:type="dxa"/>
        </w:trPr>
        <w:tc>
          <w:tcPr>
            <w:tcW w:w="4530"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c>
          <w:tcPr>
            <w:tcW w:w="2685"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r>
      <w:tr w:rsidR="000C3C55" w:rsidRPr="000C3C55" w:rsidTr="000C3C55">
        <w:trPr>
          <w:tblCellSpacing w:w="0" w:type="dxa"/>
        </w:trPr>
        <w:tc>
          <w:tcPr>
            <w:tcW w:w="4530"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c>
          <w:tcPr>
            <w:tcW w:w="2685"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r>
    </w:tbl>
    <w:p w:rsidR="000C3C55" w:rsidRPr="00264C32" w:rsidRDefault="000C3C55" w:rsidP="000C3C55">
      <w:pPr>
        <w:spacing w:before="100" w:beforeAutospacing="1" w:after="119" w:line="240" w:lineRule="auto"/>
        <w:ind w:left="5041"/>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264C32">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en-US"/>
        </w:rPr>
        <w:t>                  </w:t>
      </w:r>
      <w:r w:rsidRPr="00264C32">
        <w:rPr>
          <w:rFonts w:ascii="Times New Roman" w:eastAsia="Times New Roman" w:hAnsi="Times New Roman" w:cs="Times New Roman"/>
          <w:sz w:val="24"/>
          <w:szCs w:val="24"/>
        </w:rPr>
        <w:t xml:space="preserve"> </w:t>
      </w:r>
    </w:p>
    <w:p w:rsidR="000C3C55" w:rsidRPr="00264C32" w:rsidRDefault="000C3C55" w:rsidP="000C3C55">
      <w:pPr>
        <w:spacing w:before="100" w:beforeAutospacing="1" w:after="240" w:line="240" w:lineRule="auto"/>
        <w:ind w:left="5041"/>
        <w:rPr>
          <w:rFonts w:ascii="Times New Roman" w:eastAsia="Times New Roman" w:hAnsi="Times New Roman" w:cs="Times New Roman"/>
          <w:sz w:val="24"/>
          <w:szCs w:val="24"/>
        </w:rPr>
      </w:pPr>
    </w:p>
    <w:p w:rsidR="000C3C55" w:rsidRPr="00264C32" w:rsidRDefault="000C3C55" w:rsidP="000C3C55">
      <w:pPr>
        <w:spacing w:before="100" w:beforeAutospacing="1" w:after="240" w:line="240" w:lineRule="auto"/>
        <w:ind w:left="5041"/>
        <w:rPr>
          <w:rFonts w:ascii="Times New Roman" w:eastAsia="Times New Roman" w:hAnsi="Times New Roman" w:cs="Times New Roman"/>
          <w:sz w:val="24"/>
          <w:szCs w:val="24"/>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Default="000C3C55" w:rsidP="000C3C55">
      <w:pPr>
        <w:spacing w:after="0" w:line="240" w:lineRule="auto"/>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                                                        </w:t>
      </w:r>
    </w:p>
    <w:p w:rsidR="000C3C55" w:rsidRPr="000C3C55" w:rsidRDefault="000C3C55" w:rsidP="000C3C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 xml:space="preserve">                                                                               </w:t>
      </w:r>
      <w:r w:rsidRPr="000C3C55">
        <w:rPr>
          <w:rFonts w:ascii="Times New Roman" w:eastAsia="Times New Roman" w:hAnsi="Times New Roman" w:cs="Times New Roman"/>
          <w:color w:val="FFFFFF"/>
          <w:sz w:val="24"/>
          <w:szCs w:val="24"/>
          <w:lang w:val="en-US"/>
        </w:rPr>
        <w:t> </w:t>
      </w:r>
      <w:r w:rsidRPr="000C3C55">
        <w:rPr>
          <w:rFonts w:ascii="Times New Roman" w:eastAsia="Times New Roman" w:hAnsi="Times New Roman" w:cs="Times New Roman"/>
          <w:color w:val="FFFFFF"/>
          <w:sz w:val="24"/>
          <w:szCs w:val="24"/>
        </w:rPr>
        <w:t xml:space="preserve"> </w:t>
      </w:r>
      <w:r w:rsidRPr="000C3C55">
        <w:rPr>
          <w:rFonts w:ascii="Times New Roman" w:eastAsia="Times New Roman" w:hAnsi="Times New Roman" w:cs="Times New Roman"/>
          <w:color w:val="FFFFFF"/>
          <w:sz w:val="24"/>
          <w:szCs w:val="24"/>
          <w:lang w:val="en-US"/>
        </w:rPr>
        <w:t> </w:t>
      </w:r>
      <w:r w:rsidRPr="000C3C55">
        <w:rPr>
          <w:rFonts w:ascii="Times New Roman" w:eastAsia="Times New Roman" w:hAnsi="Times New Roman" w:cs="Times New Roman"/>
          <w:sz w:val="24"/>
          <w:szCs w:val="24"/>
          <w:lang w:val="uk-UA"/>
        </w:rPr>
        <w:t>Додаток</w:t>
      </w:r>
    </w:p>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до рішення виконкому</w:t>
      </w:r>
    </w:p>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00264C32">
        <w:rPr>
          <w:rFonts w:ascii="Times New Roman" w:eastAsia="Times New Roman" w:hAnsi="Times New Roman" w:cs="Times New Roman"/>
          <w:sz w:val="24"/>
          <w:szCs w:val="24"/>
          <w:lang w:val="uk-UA"/>
        </w:rPr>
        <w:t>від 22.08.</w:t>
      </w:r>
      <w:r w:rsidRPr="000C3C55">
        <w:rPr>
          <w:rFonts w:ascii="Times New Roman" w:eastAsia="Times New Roman" w:hAnsi="Times New Roman" w:cs="Times New Roman"/>
          <w:sz w:val="24"/>
          <w:szCs w:val="24"/>
          <w:lang w:val="uk-UA"/>
        </w:rPr>
        <w:t xml:space="preserve"> 201</w:t>
      </w:r>
      <w:r w:rsidRPr="000C3C55">
        <w:rPr>
          <w:rFonts w:ascii="Times New Roman" w:eastAsia="Times New Roman" w:hAnsi="Times New Roman" w:cs="Times New Roman"/>
          <w:sz w:val="24"/>
          <w:szCs w:val="24"/>
        </w:rPr>
        <w:t xml:space="preserve">8 </w:t>
      </w:r>
      <w:r w:rsidR="00264C32">
        <w:rPr>
          <w:rFonts w:ascii="Times New Roman" w:eastAsia="Times New Roman" w:hAnsi="Times New Roman" w:cs="Times New Roman"/>
          <w:sz w:val="24"/>
          <w:szCs w:val="24"/>
          <w:lang w:val="uk-UA"/>
        </w:rPr>
        <w:t>року № 545</w:t>
      </w:r>
    </w:p>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Міська цільова програма</w:t>
      </w:r>
    </w:p>
    <w:p w:rsidR="000C3C55" w:rsidRPr="000C3C55" w:rsidRDefault="000C3C55" w:rsidP="000C3C55">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благоустрою на території</w:t>
      </w:r>
    </w:p>
    <w:p w:rsidR="000C3C55" w:rsidRPr="000C3C55" w:rsidRDefault="000C3C55" w:rsidP="000C3C55">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 xml:space="preserve">міста </w:t>
      </w:r>
      <w:proofErr w:type="spellStart"/>
      <w:r w:rsidRPr="000C3C55">
        <w:rPr>
          <w:rFonts w:ascii="Times New Roman" w:eastAsia="Times New Roman" w:hAnsi="Times New Roman" w:cs="Times New Roman"/>
          <w:b/>
          <w:bCs/>
          <w:sz w:val="52"/>
          <w:szCs w:val="52"/>
          <w:lang w:val="uk-UA"/>
        </w:rPr>
        <w:t>Сєвєродонецька</w:t>
      </w:r>
      <w:proofErr w:type="spellEnd"/>
    </w:p>
    <w:p w:rsidR="000C3C55" w:rsidRPr="000C3C55" w:rsidRDefault="000C3C55" w:rsidP="000C3C55">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 xml:space="preserve">на 2018 рік </w:t>
      </w:r>
    </w:p>
    <w:p w:rsidR="000C3C55" w:rsidRPr="000C3C55" w:rsidRDefault="000C3C55" w:rsidP="000C3C55">
      <w:pPr>
        <w:spacing w:before="100" w:beforeAutospacing="1" w:after="240"/>
        <w:jc w:val="center"/>
        <w:rPr>
          <w:rFonts w:ascii="Times New Roman" w:eastAsia="Times New Roman" w:hAnsi="Times New Roman" w:cs="Times New Roman"/>
          <w:sz w:val="24"/>
          <w:szCs w:val="24"/>
          <w:lang w:val="uk-UA"/>
        </w:rPr>
      </w:pP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p>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1. ПАСПОРТ</w:t>
      </w:r>
    </w:p>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міської цільової програми благоустрою території міста </w:t>
      </w:r>
      <w:proofErr w:type="spellStart"/>
      <w:r w:rsidRPr="000C3C55">
        <w:rPr>
          <w:rFonts w:ascii="Times New Roman" w:eastAsia="Times New Roman" w:hAnsi="Times New Roman" w:cs="Times New Roman"/>
          <w:b/>
          <w:bCs/>
          <w:sz w:val="24"/>
          <w:szCs w:val="24"/>
          <w:lang w:val="uk-UA"/>
        </w:rPr>
        <w:t>Сєвєродонецька</w:t>
      </w:r>
      <w:proofErr w:type="spellEnd"/>
    </w:p>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на 2018 рік</w:t>
      </w:r>
    </w:p>
    <w:p w:rsidR="000C3C55" w:rsidRPr="000C3C55" w:rsidRDefault="000C3C55" w:rsidP="000C3C55">
      <w:pPr>
        <w:spacing w:after="0" w:line="240" w:lineRule="auto"/>
        <w:jc w:val="center"/>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0C3C55" w:rsidRPr="000C3C55" w:rsidTr="000C3C55">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Сєвєродонецька</w:t>
            </w:r>
            <w:proofErr w:type="spellEnd"/>
            <w:r w:rsidRPr="000C3C55">
              <w:rPr>
                <w:rFonts w:ascii="Times New Roman" w:eastAsia="Times New Roman" w:hAnsi="Times New Roman" w:cs="Times New Roman"/>
                <w:sz w:val="24"/>
                <w:szCs w:val="24"/>
                <w:lang w:val="uk-UA"/>
              </w:rPr>
              <w:t xml:space="preserve"> міська рада</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lang w:val="uk-UA"/>
              </w:rPr>
              <w:t>Розпорядження міського голови від 14.09.2017 р. № 479  «Про розробку міських цільових та інших програм на 2018 рік»</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Відділ по контролю за благоустроєм та санітарним станом міста </w:t>
            </w:r>
            <w:proofErr w:type="spellStart"/>
            <w:r w:rsidRPr="000C3C55">
              <w:rPr>
                <w:rFonts w:ascii="Times New Roman" w:eastAsia="Times New Roman" w:hAnsi="Times New Roman" w:cs="Times New Roman"/>
                <w:sz w:val="24"/>
                <w:szCs w:val="24"/>
                <w:lang w:val="uk-UA"/>
              </w:rPr>
              <w:t>Сєвєродонецької</w:t>
            </w:r>
            <w:proofErr w:type="spellEnd"/>
            <w:r w:rsidRPr="000C3C55">
              <w:rPr>
                <w:rFonts w:ascii="Times New Roman" w:eastAsia="Times New Roman" w:hAnsi="Times New Roman" w:cs="Times New Roman"/>
                <w:sz w:val="24"/>
                <w:szCs w:val="24"/>
                <w:lang w:val="uk-UA"/>
              </w:rPr>
              <w:t xml:space="preserve"> міської ради</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4</w:t>
            </w:r>
            <w:r w:rsidRPr="000C3C55">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Співрозробники</w:t>
            </w:r>
            <w:proofErr w:type="spellEnd"/>
            <w:r w:rsidRPr="000C3C55">
              <w:rPr>
                <w:rFonts w:ascii="Times New Roman" w:eastAsia="Times New Roman" w:hAnsi="Times New Roman" w:cs="Times New Roman"/>
                <w:sz w:val="24"/>
                <w:szCs w:val="24"/>
                <w:lang w:val="uk-UA"/>
              </w:rPr>
              <w:t xml:space="preserve">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Управління житлово-комунального господарства</w:t>
            </w:r>
          </w:p>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капітального будівництва</w:t>
            </w:r>
          </w:p>
          <w:p w:rsidR="000C3C55" w:rsidRPr="000C3C55" w:rsidRDefault="000C3C55" w:rsidP="000C3C55">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Сєвєродонецьккомунсервис</w:t>
            </w:r>
            <w:proofErr w:type="spellEnd"/>
            <w:r w:rsidRPr="000C3C55">
              <w:rPr>
                <w:rFonts w:ascii="Times New Roman" w:eastAsia="Times New Roman" w:hAnsi="Times New Roman" w:cs="Times New Roman"/>
                <w:sz w:val="24"/>
                <w:szCs w:val="24"/>
                <w:lang w:val="uk-UA"/>
              </w:rPr>
              <w:t>»,</w:t>
            </w:r>
          </w:p>
          <w:p w:rsidR="000C3C55" w:rsidRPr="000C3C55" w:rsidRDefault="000C3C55" w:rsidP="000C3C55">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благоустрою»,</w:t>
            </w:r>
          </w:p>
          <w:p w:rsidR="000C3C55" w:rsidRPr="000C3C55" w:rsidRDefault="000C3C55" w:rsidP="000C3C55">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Житлосервіс</w:t>
            </w:r>
            <w:proofErr w:type="spellEnd"/>
            <w:r w:rsidRPr="000C3C55">
              <w:rPr>
                <w:rFonts w:ascii="Times New Roman" w:eastAsia="Times New Roman" w:hAnsi="Times New Roman" w:cs="Times New Roman"/>
                <w:sz w:val="24"/>
                <w:szCs w:val="24"/>
                <w:lang w:val="uk-UA"/>
              </w:rPr>
              <w:t xml:space="preserve"> «Світанок»</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Управлення житлово-комунального господарства</w:t>
            </w:r>
          </w:p>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капітального будівництва</w:t>
            </w:r>
          </w:p>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по контролю за благоустроєм та</w:t>
            </w:r>
          </w:p>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санітарним станом міста</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Управління житлово-комунального господарства міської ради</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Сєвєродонецьккомунсервис</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благоустрою»,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Житлосервіс</w:t>
            </w:r>
            <w:proofErr w:type="spellEnd"/>
            <w:r w:rsidRPr="000C3C55">
              <w:rPr>
                <w:rFonts w:ascii="Times New Roman" w:eastAsia="Times New Roman" w:hAnsi="Times New Roman" w:cs="Times New Roman"/>
                <w:sz w:val="24"/>
                <w:szCs w:val="24"/>
                <w:lang w:val="uk-UA"/>
              </w:rPr>
              <w:t xml:space="preserve"> «Світанок»,</w:t>
            </w:r>
          </w:p>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інші підприємства, які залучені на договірних засадах</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0C3C55" w:rsidRPr="000C3C55" w:rsidRDefault="000C3C55" w:rsidP="000C3C55">
            <w:pPr>
              <w:spacing w:after="0" w:line="240" w:lineRule="auto"/>
              <w:ind w:left="720"/>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Вирішення загальних питань благоустрою: </w:t>
            </w:r>
          </w:p>
          <w:p w:rsidR="000C3C55" w:rsidRPr="000C3C55" w:rsidRDefault="000C3C55" w:rsidP="000C3C55">
            <w:pPr>
              <w:spacing w:after="0" w:line="240" w:lineRule="auto"/>
              <w:ind w:left="720"/>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оновлення зовнішнього вигляду міста;</w:t>
            </w:r>
          </w:p>
          <w:p w:rsidR="000C3C55" w:rsidRPr="000C3C55" w:rsidRDefault="000C3C55" w:rsidP="000C3C55">
            <w:pPr>
              <w:spacing w:after="0" w:line="240" w:lineRule="auto"/>
              <w:ind w:left="720"/>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поліпшення санітарного та естетичного стану міста;</w:t>
            </w:r>
          </w:p>
          <w:p w:rsidR="000C3C55" w:rsidRPr="000C3C55" w:rsidRDefault="000C3C55" w:rsidP="000C3C55">
            <w:pPr>
              <w:spacing w:after="0" w:line="240" w:lineRule="auto"/>
              <w:ind w:left="720"/>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-забезпечення</w:t>
            </w:r>
            <w:proofErr w:type="spellEnd"/>
            <w:r w:rsidRPr="000C3C55">
              <w:rPr>
                <w:rFonts w:ascii="Times New Roman" w:eastAsia="Times New Roman" w:hAnsi="Times New Roman" w:cs="Times New Roman"/>
                <w:sz w:val="24"/>
                <w:szCs w:val="24"/>
                <w:lang w:val="uk-UA"/>
              </w:rPr>
              <w:t xml:space="preserve"> належних умов відпочинку населення;</w:t>
            </w:r>
          </w:p>
          <w:p w:rsidR="000C3C55" w:rsidRPr="000C3C55" w:rsidRDefault="000C3C55" w:rsidP="000C3C55">
            <w:pPr>
              <w:spacing w:after="0" w:line="240" w:lineRule="auto"/>
              <w:ind w:left="720"/>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-підвищення</w:t>
            </w:r>
            <w:proofErr w:type="spellEnd"/>
            <w:r w:rsidRPr="000C3C55">
              <w:rPr>
                <w:rFonts w:ascii="Times New Roman" w:eastAsia="Times New Roman" w:hAnsi="Times New Roman" w:cs="Times New Roman"/>
                <w:sz w:val="24"/>
                <w:szCs w:val="24"/>
                <w:lang w:val="uk-UA"/>
              </w:rPr>
              <w:t xml:space="preserve"> рівня безпеки дорожнього руху;</w:t>
            </w:r>
          </w:p>
          <w:p w:rsidR="000C3C55" w:rsidRPr="000C3C55" w:rsidRDefault="000C3C55" w:rsidP="000C3C55">
            <w:pPr>
              <w:spacing w:after="0" w:line="240" w:lineRule="auto"/>
              <w:ind w:left="720"/>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 xml:space="preserve">- забезпечення положень  Правил </w:t>
            </w:r>
            <w:proofErr w:type="spellStart"/>
            <w:r w:rsidRPr="000C3C55">
              <w:rPr>
                <w:rFonts w:ascii="Times New Roman" w:eastAsia="Times New Roman" w:hAnsi="Times New Roman" w:cs="Times New Roman"/>
                <w:color w:val="000000"/>
                <w:sz w:val="24"/>
                <w:szCs w:val="24"/>
                <w:lang w:val="uk-UA"/>
              </w:rPr>
              <w:t>благустрою</w:t>
            </w:r>
            <w:proofErr w:type="spellEnd"/>
            <w:r w:rsidRPr="000C3C55">
              <w:rPr>
                <w:rFonts w:ascii="Times New Roman" w:eastAsia="Times New Roman" w:hAnsi="Times New Roman" w:cs="Times New Roman"/>
                <w:color w:val="000000"/>
                <w:sz w:val="24"/>
                <w:szCs w:val="24"/>
                <w:lang w:val="uk-UA"/>
              </w:rPr>
              <w:t xml:space="preserve"> території міста </w:t>
            </w:r>
            <w:proofErr w:type="spellStart"/>
            <w:r w:rsidRPr="000C3C55">
              <w:rPr>
                <w:rFonts w:ascii="Times New Roman" w:eastAsia="Times New Roman" w:hAnsi="Times New Roman" w:cs="Times New Roman"/>
                <w:color w:val="000000"/>
                <w:sz w:val="24"/>
                <w:szCs w:val="24"/>
                <w:lang w:val="uk-UA"/>
              </w:rPr>
              <w:t>Сєвєродонецька</w:t>
            </w:r>
            <w:proofErr w:type="spellEnd"/>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2018 рік</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7350,553</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кошти  міського бюджету</w:t>
            </w:r>
          </w:p>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7350,553</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Досягнення мети Програми</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торгівельним обслуговуванням міської ради</w:t>
            </w:r>
          </w:p>
        </w:tc>
      </w:tr>
    </w:tbl>
    <w:p w:rsidR="00487E59" w:rsidRDefault="00487E59" w:rsidP="000C3C55">
      <w:pPr>
        <w:spacing w:before="100" w:beforeAutospacing="1" w:after="0" w:line="240" w:lineRule="auto"/>
        <w:jc w:val="center"/>
        <w:rPr>
          <w:rFonts w:ascii="Times New Roman" w:eastAsia="Times New Roman" w:hAnsi="Times New Roman" w:cs="Times New Roman"/>
          <w:sz w:val="24"/>
          <w:szCs w:val="24"/>
        </w:rPr>
      </w:pPr>
    </w:p>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lastRenderedPageBreak/>
        <w:t>2. Склад проблеми.</w:t>
      </w:r>
      <w:r w:rsidRPr="000C3C55">
        <w:rPr>
          <w:rFonts w:ascii="Times New Roman" w:eastAsia="Times New Roman" w:hAnsi="Times New Roman" w:cs="Times New Roman"/>
          <w:sz w:val="24"/>
          <w:szCs w:val="24"/>
          <w:lang w:val="en-US"/>
        </w:rPr>
        <w:t> </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зруйноване  асфальтове покриття доріжок  скверів, незадовільний стан існуючих урн для сміття, лав для відпочинку мешканців. </w:t>
      </w:r>
    </w:p>
    <w:p w:rsidR="000C3C55" w:rsidRPr="000C3C55" w:rsidRDefault="000C3C55" w:rsidP="00027035">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Тому для вирішення зазначених проблем при виконання Програми пропонується облаштування зупинок громадського транспорту,  благоустрій скверів, придбання урн для сміття на  загальноміських та прибудинкових територіях, встановлення лав для відпочинку в скверах,  парках та прибудинкових територіях.</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color w:val="000000"/>
          <w:sz w:val="24"/>
          <w:szCs w:val="24"/>
          <w:lang w:val="en-US"/>
        </w:rPr>
        <w:t> </w:t>
      </w:r>
    </w:p>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color w:val="000000"/>
          <w:sz w:val="24"/>
          <w:szCs w:val="24"/>
          <w:lang w:val="uk-UA"/>
        </w:rPr>
        <w:t>для реалізації Програми</w:t>
      </w:r>
    </w:p>
    <w:p w:rsidR="000C3C55" w:rsidRPr="000C3C55" w:rsidRDefault="000C3C55" w:rsidP="000C3C55">
      <w:pPr>
        <w:spacing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color w:val="000000"/>
          <w:sz w:val="24"/>
          <w:szCs w:val="24"/>
          <w:lang w:val="uk-UA"/>
        </w:rPr>
        <w:t>( SWOT – аналіз)</w:t>
      </w:r>
      <w:r w:rsidRPr="000C3C55">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0C3C55" w:rsidRPr="00264C32" w:rsidTr="000C3C55">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C3C55" w:rsidRPr="000C3C55" w:rsidRDefault="000C3C55" w:rsidP="000C3C55">
            <w:pPr>
              <w:spacing w:before="100" w:beforeAutospacing="1" w:after="0" w:line="240" w:lineRule="auto"/>
              <w:ind w:left="113" w:right="113"/>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0C3C55" w:rsidRPr="000C3C55" w:rsidRDefault="000C3C55" w:rsidP="000C3C55">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СИЛЬНІ СТОРОНИ (S)</w:t>
            </w:r>
          </w:p>
          <w:p w:rsidR="000C3C55" w:rsidRPr="000C3C55" w:rsidRDefault="000C3C55" w:rsidP="0002703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0C3C55" w:rsidRPr="000C3C55" w:rsidRDefault="000C3C55" w:rsidP="0002703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rPr>
              <w:t> </w:t>
            </w:r>
            <w:r w:rsidRPr="000C3C55">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0C3C55" w:rsidRPr="000C3C55" w:rsidRDefault="000C3C55" w:rsidP="0002703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rPr>
              <w:t> </w:t>
            </w:r>
            <w:r w:rsidRPr="000C3C55">
              <w:rPr>
                <w:rFonts w:ascii="Times New Roman" w:eastAsia="Times New Roman" w:hAnsi="Times New Roman" w:cs="Times New Roman"/>
                <w:color w:val="000000"/>
                <w:lang w:val="uk-UA"/>
              </w:rPr>
              <w:t>- наявність потрібної матеріально-технічної бази підприємств;</w:t>
            </w:r>
          </w:p>
          <w:p w:rsidR="000C3C55" w:rsidRPr="000C3C55" w:rsidRDefault="000C3C55" w:rsidP="0002703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0C3C55" w:rsidRPr="000C3C55" w:rsidRDefault="000C3C55" w:rsidP="000C3C55">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СЛАБКІ СТОРОНИ (W)</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недостатність бюджетного фінансування;</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xml:space="preserve">- слабкі організаційні та технічні можливості УЖКХ СМР, </w:t>
            </w:r>
            <w:proofErr w:type="spellStart"/>
            <w:r w:rsidRPr="000C3C55">
              <w:rPr>
                <w:rFonts w:ascii="Times New Roman" w:eastAsia="Times New Roman" w:hAnsi="Times New Roman" w:cs="Times New Roman"/>
                <w:color w:val="000000"/>
                <w:lang w:val="uk-UA"/>
              </w:rPr>
              <w:t>КП</w:t>
            </w:r>
            <w:proofErr w:type="spellEnd"/>
            <w:r w:rsidRPr="000C3C55">
              <w:rPr>
                <w:rFonts w:ascii="Times New Roman" w:eastAsia="Times New Roman" w:hAnsi="Times New Roman" w:cs="Times New Roman"/>
                <w:color w:val="000000"/>
                <w:lang w:val="uk-UA"/>
              </w:rPr>
              <w:t xml:space="preserve"> СМР;</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rPr>
              <w:t> </w:t>
            </w:r>
          </w:p>
        </w:tc>
      </w:tr>
      <w:tr w:rsidR="000C3C55" w:rsidRPr="000C3C55" w:rsidTr="000C3C55">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ind w:left="113" w:right="113"/>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МОЖЛИВОСТІ (O)</w:t>
            </w:r>
          </w:p>
          <w:p w:rsidR="000C3C55" w:rsidRPr="000C3C55" w:rsidRDefault="000C3C55" w:rsidP="00487E59">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використання позабюджетних коштів;</w:t>
            </w:r>
          </w:p>
          <w:p w:rsidR="00027035" w:rsidRDefault="000C3C55" w:rsidP="00027035">
            <w:pPr>
              <w:spacing w:after="0" w:line="240" w:lineRule="auto"/>
              <w:rPr>
                <w:rFonts w:ascii="Times New Roman" w:eastAsia="Times New Roman" w:hAnsi="Times New Roman" w:cs="Times New Roman"/>
                <w:color w:val="000000"/>
                <w:lang w:val="uk-UA"/>
              </w:rPr>
            </w:pPr>
            <w:proofErr w:type="spellStart"/>
            <w:r w:rsidRPr="000C3C55">
              <w:rPr>
                <w:rFonts w:ascii="Times New Roman" w:eastAsia="Times New Roman" w:hAnsi="Times New Roman" w:cs="Times New Roman"/>
                <w:color w:val="000000"/>
                <w:lang w:val="uk-UA"/>
              </w:rPr>
              <w:t>-забезпечення</w:t>
            </w:r>
            <w:proofErr w:type="spellEnd"/>
            <w:r w:rsidRPr="000C3C55">
              <w:rPr>
                <w:rFonts w:ascii="Times New Roman" w:eastAsia="Times New Roman" w:hAnsi="Times New Roman" w:cs="Times New Roman"/>
                <w:color w:val="000000"/>
                <w:lang w:val="uk-UA"/>
              </w:rPr>
              <w:t xml:space="preserve"> положень  Правил </w:t>
            </w:r>
            <w:proofErr w:type="spellStart"/>
            <w:r w:rsidRPr="000C3C55">
              <w:rPr>
                <w:rFonts w:ascii="Times New Roman" w:eastAsia="Times New Roman" w:hAnsi="Times New Roman" w:cs="Times New Roman"/>
                <w:color w:val="000000"/>
                <w:lang w:val="uk-UA"/>
              </w:rPr>
              <w:t>благустрою</w:t>
            </w:r>
            <w:proofErr w:type="spellEnd"/>
            <w:r w:rsidRPr="000C3C55">
              <w:rPr>
                <w:rFonts w:ascii="Times New Roman" w:eastAsia="Times New Roman" w:hAnsi="Times New Roman" w:cs="Times New Roman"/>
                <w:color w:val="000000"/>
                <w:lang w:val="uk-UA"/>
              </w:rPr>
              <w:t xml:space="preserve"> території міста </w:t>
            </w:r>
            <w:proofErr w:type="spellStart"/>
            <w:r w:rsidRPr="000C3C55">
              <w:rPr>
                <w:rFonts w:ascii="Times New Roman" w:eastAsia="Times New Roman" w:hAnsi="Times New Roman" w:cs="Times New Roman"/>
                <w:color w:val="000000"/>
                <w:lang w:val="uk-UA"/>
              </w:rPr>
              <w:t>Сєвєродонецька</w:t>
            </w:r>
            <w:proofErr w:type="spellEnd"/>
          </w:p>
          <w:p w:rsidR="00027035" w:rsidRDefault="00027035" w:rsidP="00027035">
            <w:pPr>
              <w:spacing w:after="0" w:line="240" w:lineRule="auto"/>
              <w:rPr>
                <w:rFonts w:ascii="Times New Roman" w:eastAsia="Times New Roman" w:hAnsi="Times New Roman" w:cs="Times New Roman"/>
                <w:color w:val="000000"/>
                <w:lang w:val="uk-UA"/>
              </w:rPr>
            </w:pPr>
          </w:p>
          <w:p w:rsidR="000C3C55" w:rsidRPr="000C3C55" w:rsidRDefault="000C3C55" w:rsidP="00027035">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color w:val="000000"/>
                <w:lang w:val="uk-UA"/>
              </w:rPr>
              <w:t>-проведення</w:t>
            </w:r>
            <w:proofErr w:type="spellEnd"/>
            <w:r w:rsidRPr="000C3C55">
              <w:rPr>
                <w:rFonts w:ascii="Times New Roman" w:eastAsia="Times New Roman" w:hAnsi="Times New Roman" w:cs="Times New Roman"/>
                <w:color w:val="000000"/>
                <w:lang w:val="uk-UA"/>
              </w:rPr>
              <w:t xml:space="preserve">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w:t>
            </w:r>
            <w:proofErr w:type="spellStart"/>
            <w:r w:rsidRPr="000C3C55">
              <w:rPr>
                <w:rFonts w:ascii="Times New Roman" w:eastAsia="Times New Roman" w:hAnsi="Times New Roman" w:cs="Times New Roman"/>
                <w:color w:val="000000"/>
                <w:lang w:val="uk-UA"/>
              </w:rPr>
              <w:t>Сєвєродонецька</w:t>
            </w:r>
            <w:proofErr w:type="spellEnd"/>
            <w:r w:rsidRPr="000C3C55">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ЗАГРОЗИ (T)</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непідконтрольні чинники:</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0C3C55" w:rsidRPr="000C3C55" w:rsidRDefault="000C3C55" w:rsidP="00487E59">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lastRenderedPageBreak/>
        <w:t>3. Мета Програми.</w:t>
      </w:r>
      <w:r w:rsidRPr="000C3C55">
        <w:rPr>
          <w:rFonts w:ascii="Times New Roman" w:eastAsia="Times New Roman" w:hAnsi="Times New Roman" w:cs="Times New Roman"/>
          <w:sz w:val="24"/>
          <w:szCs w:val="24"/>
          <w:lang w:val="en-US"/>
        </w:rPr>
        <w:t> </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Головною метою </w:t>
      </w:r>
      <w:proofErr w:type="spellStart"/>
      <w:r w:rsidRPr="000C3C55">
        <w:rPr>
          <w:rFonts w:ascii="Times New Roman" w:eastAsia="Times New Roman" w:hAnsi="Times New Roman" w:cs="Times New Roman"/>
          <w:sz w:val="24"/>
          <w:szCs w:val="24"/>
        </w:rPr>
        <w:t>Програми</w:t>
      </w:r>
      <w:proofErr w:type="spellEnd"/>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w:t>
      </w:r>
      <w:proofErr w:type="gramStart"/>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w:t>
      </w:r>
      <w:proofErr w:type="gramEnd"/>
      <w:r w:rsidRPr="000C3C55">
        <w:rPr>
          <w:rFonts w:ascii="Times New Roman" w:eastAsia="Times New Roman" w:hAnsi="Times New Roman" w:cs="Times New Roman"/>
          <w:sz w:val="24"/>
          <w:szCs w:val="24"/>
          <w:lang w:val="uk-UA"/>
        </w:rPr>
        <w:t>євєродонецька</w:t>
      </w:r>
      <w:proofErr w:type="spellEnd"/>
      <w:r w:rsidRPr="000C3C55">
        <w:rPr>
          <w:rFonts w:ascii="Times New Roman" w:eastAsia="Times New Roman" w:hAnsi="Times New Roman" w:cs="Times New Roman"/>
          <w:sz w:val="24"/>
          <w:szCs w:val="24"/>
          <w:lang w:val="uk-UA"/>
        </w:rPr>
        <w:t>.</w:t>
      </w:r>
    </w:p>
    <w:p w:rsidR="000C3C55" w:rsidRPr="000C3C55" w:rsidRDefault="000C3C55" w:rsidP="00487E59">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r w:rsidR="00487E59">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4. Обґрунтування шляхів і засобів розв’язання проблеми.</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Програма реалізується за такими напрямками :</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облаштування зупиночних комплексів;</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-благоустрій</w:t>
      </w:r>
      <w:proofErr w:type="spellEnd"/>
      <w:r w:rsidRPr="000C3C55">
        <w:rPr>
          <w:rFonts w:ascii="Times New Roman" w:eastAsia="Times New Roman" w:hAnsi="Times New Roman" w:cs="Times New Roman"/>
          <w:sz w:val="24"/>
          <w:szCs w:val="24"/>
          <w:lang w:val="uk-UA"/>
        </w:rPr>
        <w:t xml:space="preserve"> скверів по </w:t>
      </w:r>
      <w:proofErr w:type="spellStart"/>
      <w:r w:rsidRPr="000C3C55">
        <w:rPr>
          <w:rFonts w:ascii="Times New Roman" w:eastAsia="Times New Roman" w:hAnsi="Times New Roman" w:cs="Times New Roman"/>
          <w:sz w:val="24"/>
          <w:szCs w:val="24"/>
          <w:lang w:val="uk-UA"/>
        </w:rPr>
        <w:t>вул.Космонавтів</w:t>
      </w:r>
      <w:proofErr w:type="spellEnd"/>
      <w:r w:rsidRPr="000C3C55">
        <w:rPr>
          <w:rFonts w:ascii="Times New Roman" w:eastAsia="Times New Roman" w:hAnsi="Times New Roman" w:cs="Times New Roman"/>
          <w:sz w:val="24"/>
          <w:szCs w:val="24"/>
          <w:lang w:val="uk-UA"/>
        </w:rPr>
        <w:t>, 29 ,  Космонавтів, 25;</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придбання та встановлення лав  біля під’їздів житлових будинків;</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 придбання та встановлення урн;</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 розміщення гостьової автомобільної </w:t>
      </w:r>
      <w:proofErr w:type="spellStart"/>
      <w:r w:rsidRPr="000C3C55">
        <w:rPr>
          <w:rFonts w:ascii="Times New Roman" w:eastAsia="Times New Roman" w:hAnsi="Times New Roman" w:cs="Times New Roman"/>
          <w:sz w:val="24"/>
          <w:szCs w:val="24"/>
          <w:lang w:val="uk-UA"/>
        </w:rPr>
        <w:t>парковки</w:t>
      </w:r>
      <w:proofErr w:type="spellEnd"/>
      <w:r w:rsidRPr="000C3C55">
        <w:rPr>
          <w:rFonts w:ascii="Times New Roman" w:eastAsia="Times New Roman" w:hAnsi="Times New Roman" w:cs="Times New Roman"/>
          <w:sz w:val="24"/>
          <w:szCs w:val="24"/>
          <w:lang w:val="uk-UA"/>
        </w:rPr>
        <w:t xml:space="preserve"> в районі </w:t>
      </w: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1;</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 xml:space="preserve">- забезпечення виконання Правил благоустрою території міста </w:t>
      </w:r>
      <w:proofErr w:type="spellStart"/>
      <w:r w:rsidRPr="000C3C55">
        <w:rPr>
          <w:rFonts w:ascii="Times New Roman" w:eastAsia="Times New Roman" w:hAnsi="Times New Roman" w:cs="Times New Roman"/>
          <w:sz w:val="24"/>
          <w:szCs w:val="24"/>
          <w:lang w:val="uk-UA"/>
        </w:rPr>
        <w:t>Сєвєродонецька</w:t>
      </w:r>
      <w:proofErr w:type="spellEnd"/>
      <w:r w:rsidRPr="000C3C55">
        <w:rPr>
          <w:rFonts w:ascii="Times New Roman" w:eastAsia="Times New Roman" w:hAnsi="Times New Roman" w:cs="Times New Roman"/>
          <w:sz w:val="24"/>
          <w:szCs w:val="24"/>
          <w:lang w:val="uk-UA"/>
        </w:rPr>
        <w:t>;</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sidRPr="000C3C55">
        <w:rPr>
          <w:rFonts w:ascii="Times New Roman" w:eastAsia="Times New Roman" w:hAnsi="Times New Roman" w:cs="Times New Roman"/>
          <w:sz w:val="24"/>
          <w:szCs w:val="24"/>
          <w:shd w:val="clear" w:color="auto" w:fill="FFFFFF"/>
          <w:lang w:val="uk-UA"/>
        </w:rPr>
        <w:t>Сєвєродонецька</w:t>
      </w:r>
      <w:proofErr w:type="spellEnd"/>
      <w:r w:rsidRPr="000C3C55">
        <w:rPr>
          <w:rFonts w:ascii="Times New Roman" w:eastAsia="Times New Roman" w:hAnsi="Times New Roman" w:cs="Times New Roman"/>
          <w:sz w:val="24"/>
          <w:szCs w:val="24"/>
          <w:shd w:val="clear" w:color="auto" w:fill="FFFFFF"/>
          <w:lang w:val="uk-UA"/>
        </w:rPr>
        <w:t>;</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lang w:val="en-US"/>
        </w:rPr>
      </w:pPr>
      <w:r w:rsidRPr="000C3C55">
        <w:rPr>
          <w:rFonts w:ascii="Times New Roman" w:eastAsia="Times New Roman" w:hAnsi="Times New Roman" w:cs="Times New Roman"/>
          <w:color w:val="000000"/>
          <w:sz w:val="24"/>
          <w:szCs w:val="24"/>
          <w:lang w:val="en-US"/>
        </w:rPr>
        <w:t> </w:t>
      </w:r>
      <w:r w:rsidRPr="000C3C55">
        <w:rPr>
          <w:rFonts w:ascii="Times New Roman" w:eastAsia="Times New Roman" w:hAnsi="Times New Roman" w:cs="Times New Roman"/>
          <w:color w:val="000000"/>
          <w:sz w:val="24"/>
          <w:szCs w:val="24"/>
          <w:lang w:val="uk-UA"/>
        </w:rPr>
        <w:t xml:space="preserve">- проведення рейдів спільно з правоохоронними органами з виявлення порушень Правил </w:t>
      </w:r>
      <w:proofErr w:type="spellStart"/>
      <w:r w:rsidRPr="000C3C55">
        <w:rPr>
          <w:rFonts w:ascii="Times New Roman" w:eastAsia="Times New Roman" w:hAnsi="Times New Roman" w:cs="Times New Roman"/>
          <w:color w:val="000000"/>
          <w:sz w:val="24"/>
          <w:szCs w:val="24"/>
          <w:lang w:val="uk-UA"/>
        </w:rPr>
        <w:t>благуострою</w:t>
      </w:r>
      <w:proofErr w:type="spellEnd"/>
      <w:r w:rsidRPr="000C3C55">
        <w:rPr>
          <w:rFonts w:ascii="Times New Roman" w:eastAsia="Times New Roman" w:hAnsi="Times New Roman" w:cs="Times New Roman"/>
          <w:color w:val="000000"/>
          <w:sz w:val="24"/>
          <w:szCs w:val="24"/>
          <w:lang w:val="uk-UA"/>
        </w:rPr>
        <w:t xml:space="preserve"> території міста </w:t>
      </w:r>
      <w:proofErr w:type="spellStart"/>
      <w:r w:rsidRPr="000C3C55">
        <w:rPr>
          <w:rFonts w:ascii="Times New Roman" w:eastAsia="Times New Roman" w:hAnsi="Times New Roman" w:cs="Times New Roman"/>
          <w:color w:val="000000"/>
          <w:sz w:val="24"/>
          <w:szCs w:val="24"/>
          <w:lang w:val="uk-UA"/>
        </w:rPr>
        <w:t>Сєвєродонецька</w:t>
      </w:r>
      <w:proofErr w:type="spellEnd"/>
      <w:r w:rsidRPr="000C3C55">
        <w:rPr>
          <w:rFonts w:ascii="Times New Roman" w:eastAsia="Times New Roman" w:hAnsi="Times New Roman" w:cs="Times New Roman"/>
          <w:color w:val="000000"/>
          <w:sz w:val="24"/>
          <w:szCs w:val="24"/>
          <w:lang w:val="uk-UA"/>
        </w:rPr>
        <w:t xml:space="preserve">, притягання до  адміністративної відповідальності  за ст. 152 </w:t>
      </w:r>
      <w:proofErr w:type="spellStart"/>
      <w:r w:rsidRPr="000C3C55">
        <w:rPr>
          <w:rFonts w:ascii="Times New Roman" w:eastAsia="Times New Roman" w:hAnsi="Times New Roman" w:cs="Times New Roman"/>
          <w:color w:val="000000"/>
          <w:sz w:val="24"/>
          <w:szCs w:val="24"/>
          <w:lang w:val="uk-UA"/>
        </w:rPr>
        <w:t>КУпАП</w:t>
      </w:r>
      <w:proofErr w:type="spellEnd"/>
      <w:r w:rsidRPr="000C3C55">
        <w:rPr>
          <w:rFonts w:ascii="Times New Roman" w:eastAsia="Times New Roman" w:hAnsi="Times New Roman" w:cs="Times New Roman"/>
          <w:color w:val="000000"/>
          <w:sz w:val="24"/>
          <w:szCs w:val="24"/>
          <w:lang w:val="uk-UA"/>
        </w:rPr>
        <w:t xml:space="preserve">   за порушення Правил благоустрою території міста </w:t>
      </w:r>
      <w:proofErr w:type="spellStart"/>
      <w:r w:rsidRPr="000C3C55">
        <w:rPr>
          <w:rFonts w:ascii="Times New Roman" w:eastAsia="Times New Roman" w:hAnsi="Times New Roman" w:cs="Times New Roman"/>
          <w:color w:val="000000"/>
          <w:sz w:val="24"/>
          <w:szCs w:val="24"/>
          <w:lang w:val="uk-UA"/>
        </w:rPr>
        <w:t>Сєвєродонецька</w:t>
      </w:r>
      <w:proofErr w:type="spellEnd"/>
      <w:r w:rsidRPr="000C3C55">
        <w:rPr>
          <w:rFonts w:ascii="Times New Roman" w:eastAsia="Times New Roman" w:hAnsi="Times New Roman" w:cs="Times New Roman"/>
          <w:color w:val="000000"/>
          <w:sz w:val="24"/>
          <w:szCs w:val="24"/>
          <w:lang w:val="uk-UA"/>
        </w:rPr>
        <w:t>.</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lang w:val="en-US"/>
        </w:rPr>
        <w:t>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b/>
          <w:bCs/>
          <w:sz w:val="24"/>
          <w:szCs w:val="24"/>
          <w:lang w:val="uk-UA"/>
        </w:rPr>
        <w:t>5. Строки та етапи виконання Програми.</w:t>
      </w:r>
    </w:p>
    <w:p w:rsidR="00487E59" w:rsidRPr="000C3C55" w:rsidRDefault="00027035" w:rsidP="000C3C55">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000C3C55" w:rsidRPr="000C3C55">
        <w:rPr>
          <w:rFonts w:ascii="Times New Roman" w:eastAsia="Times New Roman" w:hAnsi="Times New Roman" w:cs="Times New Roman"/>
          <w:sz w:val="24"/>
          <w:szCs w:val="24"/>
          <w:lang w:val="en-US"/>
        </w:rPr>
        <w:t> </w:t>
      </w:r>
      <w:r w:rsidR="000C3C55" w:rsidRPr="000C3C55">
        <w:rPr>
          <w:rFonts w:ascii="Times New Roman" w:eastAsia="Times New Roman" w:hAnsi="Times New Roman" w:cs="Times New Roman"/>
          <w:sz w:val="24"/>
          <w:szCs w:val="24"/>
          <w:lang w:val="uk-UA"/>
        </w:rPr>
        <w:t>Строк виконання програми розрахований на 2018 рік.</w:t>
      </w:r>
      <w:r>
        <w:rPr>
          <w:rFonts w:ascii="Times New Roman" w:eastAsia="Times New Roman" w:hAnsi="Times New Roman" w:cs="Times New Roman"/>
          <w:sz w:val="24"/>
          <w:szCs w:val="24"/>
          <w:lang w:val="uk-UA"/>
        </w:rPr>
        <w:t xml:space="preserve">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0002703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6. Напрями діяльності, завдання та заходи Програми.</w:t>
      </w:r>
      <w:r w:rsidRPr="000C3C55">
        <w:rPr>
          <w:rFonts w:ascii="Times New Roman" w:eastAsia="Times New Roman" w:hAnsi="Times New Roman" w:cs="Times New Roman"/>
          <w:sz w:val="24"/>
          <w:szCs w:val="24"/>
          <w:lang w:val="en-US"/>
        </w:rPr>
        <w:t> </w:t>
      </w:r>
    </w:p>
    <w:tbl>
      <w:tblPr>
        <w:tblW w:w="10603" w:type="dxa"/>
        <w:tblCellSpacing w:w="0" w:type="dxa"/>
        <w:tblInd w:w="-519" w:type="dxa"/>
        <w:tblLayout w:type="fixed"/>
        <w:tblCellMar>
          <w:top w:w="30" w:type="dxa"/>
          <w:left w:w="30" w:type="dxa"/>
          <w:bottom w:w="30" w:type="dxa"/>
          <w:right w:w="30" w:type="dxa"/>
        </w:tblCellMar>
        <w:tblLook w:val="04A0"/>
      </w:tblPr>
      <w:tblGrid>
        <w:gridCol w:w="2127"/>
        <w:gridCol w:w="3827"/>
        <w:gridCol w:w="1442"/>
        <w:gridCol w:w="1393"/>
        <w:gridCol w:w="1814"/>
      </w:tblGrid>
      <w:tr w:rsidR="000C3C55" w:rsidRPr="000C3C55" w:rsidTr="00027035">
        <w:trPr>
          <w:tblCellSpacing w:w="0" w:type="dxa"/>
        </w:trPr>
        <w:tc>
          <w:tcPr>
            <w:tcW w:w="212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Пріоритетні завдання</w:t>
            </w:r>
          </w:p>
        </w:tc>
        <w:tc>
          <w:tcPr>
            <w:tcW w:w="382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Заходи</w:t>
            </w:r>
          </w:p>
        </w:tc>
        <w:tc>
          <w:tcPr>
            <w:tcW w:w="1442"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Виконавець</w:t>
            </w:r>
          </w:p>
        </w:tc>
        <w:tc>
          <w:tcPr>
            <w:tcW w:w="1393"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Орієнтовані обсяги</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фінансування, </w:t>
            </w:r>
            <w:proofErr w:type="spellStart"/>
            <w:r w:rsidRPr="000C3C55">
              <w:rPr>
                <w:rFonts w:ascii="Times New Roman" w:eastAsia="Times New Roman" w:hAnsi="Times New Roman" w:cs="Times New Roman"/>
                <w:b/>
                <w:bCs/>
                <w:sz w:val="24"/>
                <w:szCs w:val="24"/>
                <w:lang w:val="uk-UA"/>
              </w:rPr>
              <w:t>тис.грн</w:t>
            </w:r>
            <w:proofErr w:type="spellEnd"/>
            <w:r w:rsidRPr="000C3C55">
              <w:rPr>
                <w:rFonts w:ascii="Times New Roman" w:eastAsia="Times New Roman" w:hAnsi="Times New Roman" w:cs="Times New Roman"/>
                <w:b/>
                <w:bCs/>
                <w:sz w:val="24"/>
                <w:szCs w:val="24"/>
                <w:lang w:val="uk-UA"/>
              </w:rPr>
              <w:t>.</w:t>
            </w:r>
          </w:p>
        </w:tc>
        <w:tc>
          <w:tcPr>
            <w:tcW w:w="181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Очікувані результати</w:t>
            </w:r>
          </w:p>
        </w:tc>
      </w:tr>
      <w:tr w:rsidR="000C3C55" w:rsidRPr="000C3C55" w:rsidTr="00027035">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Благоустрій</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зупиночних комплексів</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1. Облаштування зупиночних комплексів:</w:t>
            </w:r>
          </w:p>
          <w:p w:rsidR="000C3C55" w:rsidRPr="000C3C55" w:rsidRDefault="000C3C55" w:rsidP="000C3C55">
            <w:pPr>
              <w:spacing w:before="100" w:beforeAutospacing="1" w:after="17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 xml:space="preserve">- встановлення сучасного критого  </w:t>
            </w:r>
            <w:proofErr w:type="spellStart"/>
            <w:r w:rsidRPr="000C3C55">
              <w:rPr>
                <w:rFonts w:ascii="Times New Roman" w:eastAsia="Times New Roman" w:hAnsi="Times New Roman" w:cs="Times New Roman"/>
                <w:b/>
                <w:bCs/>
                <w:sz w:val="24"/>
                <w:szCs w:val="24"/>
                <w:lang w:val="uk-UA"/>
              </w:rPr>
              <w:t>павільйона</w:t>
            </w:r>
            <w:proofErr w:type="spellEnd"/>
            <w:r w:rsidRPr="000C3C55">
              <w:rPr>
                <w:rFonts w:ascii="Times New Roman" w:eastAsia="Times New Roman" w:hAnsi="Times New Roman" w:cs="Times New Roman"/>
                <w:b/>
                <w:bCs/>
                <w:sz w:val="24"/>
                <w:szCs w:val="24"/>
                <w:lang w:val="uk-UA"/>
              </w:rPr>
              <w:t xml:space="preserve"> очікування з лавою для сидіння </w:t>
            </w:r>
            <w:r w:rsidRPr="000C3C55">
              <w:rPr>
                <w:rFonts w:ascii="Times New Roman" w:eastAsia="Times New Roman" w:hAnsi="Times New Roman" w:cs="Times New Roman"/>
                <w:b/>
                <w:bCs/>
                <w:sz w:val="24"/>
                <w:szCs w:val="24"/>
              </w:rPr>
              <w:t>(</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фото додається)</w:t>
            </w:r>
          </w:p>
          <w:p w:rsidR="000C3C55" w:rsidRPr="000C3C55" w:rsidRDefault="000C3C55" w:rsidP="000C3C55">
            <w:pPr>
              <w:spacing w:before="100" w:beforeAutospacing="1" w:after="17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r w:rsidRPr="000C3C55">
              <w:rPr>
                <w:rFonts w:ascii="Times New Roman" w:eastAsia="Times New Roman" w:hAnsi="Times New Roman" w:cs="Times New Roman"/>
                <w:b/>
                <w:bCs/>
                <w:sz w:val="24"/>
                <w:szCs w:val="24"/>
                <w:lang w:val="uk-UA"/>
              </w:rPr>
              <w:t>- влаштування покриття території зупинки з тротуарної плитки</w:t>
            </w: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17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за адресами :</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пл.Дружби</w:t>
            </w:r>
            <w:proofErr w:type="spellEnd"/>
            <w:r w:rsidRPr="000C3C55">
              <w:rPr>
                <w:rFonts w:ascii="Times New Roman" w:eastAsia="Times New Roman" w:hAnsi="Times New Roman" w:cs="Times New Roman"/>
                <w:sz w:val="24"/>
                <w:szCs w:val="24"/>
                <w:lang w:val="uk-UA"/>
              </w:rPr>
              <w:t xml:space="preserve"> Народів, 30,34</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просп.Центральний</w:t>
            </w:r>
            <w:proofErr w:type="spellEnd"/>
            <w:r w:rsidRPr="000C3C55">
              <w:rPr>
                <w:rFonts w:ascii="Times New Roman" w:eastAsia="Times New Roman" w:hAnsi="Times New Roman" w:cs="Times New Roman"/>
                <w:sz w:val="24"/>
                <w:szCs w:val="24"/>
                <w:lang w:val="uk-UA"/>
              </w:rPr>
              <w:t>, 26, 38, 54,72</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вул.Науки</w:t>
            </w:r>
            <w:proofErr w:type="spellEnd"/>
            <w:r w:rsidRPr="000C3C55">
              <w:rPr>
                <w:rFonts w:ascii="Times New Roman" w:eastAsia="Times New Roman" w:hAnsi="Times New Roman" w:cs="Times New Roman"/>
                <w:sz w:val="24"/>
                <w:szCs w:val="24"/>
                <w:lang w:val="uk-UA"/>
              </w:rPr>
              <w:t>, 1, 5</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вул.Маяковського</w:t>
            </w:r>
            <w:proofErr w:type="spellEnd"/>
            <w:r w:rsidRPr="000C3C55">
              <w:rPr>
                <w:rFonts w:ascii="Times New Roman" w:eastAsia="Times New Roman" w:hAnsi="Times New Roman" w:cs="Times New Roman"/>
                <w:sz w:val="24"/>
                <w:szCs w:val="24"/>
                <w:lang w:val="uk-UA"/>
              </w:rPr>
              <w:t>. 10</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1  (СТІ)</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,11(СПЗ)</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5, 41</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64, 99,103</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вул.Гоголя</w:t>
            </w:r>
            <w:proofErr w:type="spellEnd"/>
            <w:r w:rsidRPr="000C3C55">
              <w:rPr>
                <w:rFonts w:ascii="Times New Roman" w:eastAsia="Times New Roman" w:hAnsi="Times New Roman" w:cs="Times New Roman"/>
                <w:sz w:val="24"/>
                <w:szCs w:val="24"/>
                <w:lang w:val="uk-UA"/>
              </w:rPr>
              <w:t>,  71</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19</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57</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вул.Єгорова</w:t>
            </w:r>
            <w:proofErr w:type="spellEnd"/>
            <w:r w:rsidRPr="000C3C55">
              <w:rPr>
                <w:rFonts w:ascii="Times New Roman" w:eastAsia="Times New Roman" w:hAnsi="Times New Roman" w:cs="Times New Roman"/>
                <w:sz w:val="24"/>
                <w:szCs w:val="24"/>
                <w:lang w:val="uk-UA"/>
              </w:rPr>
              <w:t>, 2</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сел.Воєводівка</w:t>
            </w:r>
            <w:proofErr w:type="spellEnd"/>
          </w:p>
          <w:p w:rsidR="000C3C55" w:rsidRPr="000C3C55" w:rsidRDefault="000C3C55" w:rsidP="000C3C55">
            <w:pPr>
              <w:spacing w:before="100" w:beforeAutospacing="1" w:after="0" w:line="240" w:lineRule="auto"/>
              <w:ind w:left="45"/>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Зупиночні комплекси закріплюються на балансі та обслуговуються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0C3C55">
              <w:rPr>
                <w:rFonts w:ascii="Times New Roman" w:eastAsia="Times New Roman" w:hAnsi="Times New Roman" w:cs="Times New Roman"/>
                <w:sz w:val="24"/>
                <w:szCs w:val="24"/>
                <w:lang w:val="uk-UA"/>
              </w:rPr>
              <w:t>благоустрою”</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r w:rsidRPr="000C3C55">
              <w:rPr>
                <w:rFonts w:ascii="Times New Roman" w:eastAsia="Times New Roman" w:hAnsi="Times New Roman" w:cs="Times New Roman"/>
                <w:b/>
                <w:bCs/>
                <w:sz w:val="24"/>
                <w:szCs w:val="24"/>
                <w:lang w:val="uk-UA"/>
              </w:rPr>
              <w:t>1785,00</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Створення</w:t>
            </w:r>
          </w:p>
          <w:p w:rsidR="000C3C55" w:rsidRPr="000C3C55" w:rsidRDefault="000C3C55" w:rsidP="000C3C55">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комфортних умов</w:t>
            </w:r>
          </w:p>
          <w:p w:rsidR="000C3C55" w:rsidRPr="000C3C55" w:rsidRDefault="000C3C55" w:rsidP="000C3C55">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для пасажирів</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громадського </w:t>
            </w:r>
            <w:r w:rsidRPr="000C3C55">
              <w:rPr>
                <w:rFonts w:ascii="Times New Roman" w:eastAsia="Times New Roman" w:hAnsi="Times New Roman" w:cs="Times New Roman"/>
                <w:sz w:val="24"/>
                <w:szCs w:val="24"/>
                <w:lang w:val="uk-UA"/>
              </w:rPr>
              <w:lastRenderedPageBreak/>
              <w:t>транспорту</w:t>
            </w:r>
          </w:p>
        </w:tc>
      </w:tr>
      <w:tr w:rsidR="000C3C55" w:rsidRPr="000C3C55" w:rsidTr="00027035">
        <w:trPr>
          <w:tblCellSpacing w:w="0" w:type="dxa"/>
        </w:trPr>
        <w:tc>
          <w:tcPr>
            <w:tcW w:w="2127"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Благоустрій скверів</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Благоустрій скверу по вулиці Космонавтів, 29</w:t>
            </w:r>
          </w:p>
          <w:p w:rsidR="000C3C55" w:rsidRPr="000C3C55" w:rsidRDefault="000C3C55" w:rsidP="000C3C55">
            <w:pPr>
              <w:spacing w:after="284"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капітальний</w:t>
            </w:r>
            <w:proofErr w:type="spellEnd"/>
            <w:r w:rsidRPr="000C3C55">
              <w:rPr>
                <w:rFonts w:ascii="Times New Roman" w:eastAsia="Times New Roman" w:hAnsi="Times New Roman" w:cs="Times New Roman"/>
                <w:sz w:val="24"/>
                <w:szCs w:val="24"/>
                <w:lang w:val="uk-UA"/>
              </w:rPr>
              <w:t xml:space="preserve"> ремонт пішохідних доріжок шляхом заміни асфальтового покриття на тротуарну плитку ( 4910 </w:t>
            </w:r>
            <w:proofErr w:type="spellStart"/>
            <w:r w:rsidRPr="000C3C55">
              <w:rPr>
                <w:rFonts w:ascii="Times New Roman" w:eastAsia="Times New Roman" w:hAnsi="Times New Roman" w:cs="Times New Roman"/>
                <w:sz w:val="24"/>
                <w:szCs w:val="24"/>
                <w:lang w:val="uk-UA"/>
              </w:rPr>
              <w:t>кв.м</w:t>
            </w:r>
            <w:proofErr w:type="spellEnd"/>
            <w:r w:rsidRPr="000C3C55">
              <w:rPr>
                <w:rFonts w:ascii="Times New Roman" w:eastAsia="Times New Roman" w:hAnsi="Times New Roman" w:cs="Times New Roman"/>
                <w:sz w:val="24"/>
                <w:szCs w:val="24"/>
                <w:lang w:val="uk-UA"/>
              </w:rPr>
              <w:t>)</w:t>
            </w:r>
          </w:p>
          <w:p w:rsidR="000C3C55" w:rsidRPr="000C3C55" w:rsidRDefault="000C3C55" w:rsidP="000C3C55">
            <w:pPr>
              <w:spacing w:after="170" w:line="240" w:lineRule="auto"/>
              <w:ind w:left="714"/>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відновлення зеленої зони та обрізка дерев</w:t>
            </w:r>
          </w:p>
          <w:p w:rsidR="000C3C55" w:rsidRPr="000C3C55" w:rsidRDefault="000C3C55" w:rsidP="000C3C55">
            <w:pPr>
              <w:spacing w:after="170" w:line="240" w:lineRule="auto"/>
              <w:ind w:left="714"/>
              <w:rPr>
                <w:rFonts w:ascii="Times New Roman" w:eastAsia="Times New Roman" w:hAnsi="Times New Roman" w:cs="Times New Roman"/>
                <w:sz w:val="24"/>
                <w:szCs w:val="24"/>
              </w:rPr>
            </w:pPr>
            <w:proofErr w:type="spellStart"/>
            <w:r w:rsidRPr="000C3C55">
              <w:rPr>
                <w:rFonts w:ascii="Times New Roman" w:eastAsia="Times New Roman" w:hAnsi="Times New Roman" w:cs="Times New Roman"/>
                <w:sz w:val="24"/>
                <w:szCs w:val="24"/>
                <w:lang w:val="uk-UA"/>
              </w:rPr>
              <w:lastRenderedPageBreak/>
              <w:t>-встановлення</w:t>
            </w:r>
            <w:proofErr w:type="spellEnd"/>
            <w:r w:rsidRPr="000C3C55">
              <w:rPr>
                <w:rFonts w:ascii="Times New Roman" w:eastAsia="Times New Roman" w:hAnsi="Times New Roman" w:cs="Times New Roman"/>
                <w:sz w:val="24"/>
                <w:szCs w:val="24"/>
                <w:lang w:val="uk-UA"/>
              </w:rPr>
              <w:t xml:space="preserve"> урн ( 40 </w:t>
            </w:r>
            <w:proofErr w:type="spellStart"/>
            <w:r w:rsidRPr="000C3C55">
              <w:rPr>
                <w:rFonts w:ascii="Times New Roman" w:eastAsia="Times New Roman" w:hAnsi="Times New Roman" w:cs="Times New Roman"/>
                <w:sz w:val="24"/>
                <w:szCs w:val="24"/>
                <w:lang w:val="uk-UA"/>
              </w:rPr>
              <w:t>шт</w:t>
            </w:r>
            <w:proofErr w:type="spellEnd"/>
            <w:r w:rsidRPr="000C3C55">
              <w:rPr>
                <w:rFonts w:ascii="Times New Roman" w:eastAsia="Times New Roman" w:hAnsi="Times New Roman" w:cs="Times New Roman"/>
                <w:sz w:val="24"/>
                <w:szCs w:val="24"/>
                <w:lang w:val="uk-UA"/>
              </w:rPr>
              <w:t>)</w:t>
            </w:r>
          </w:p>
          <w:p w:rsidR="000C3C55" w:rsidRPr="000C3C55" w:rsidRDefault="000C3C55" w:rsidP="000C3C55">
            <w:pPr>
              <w:spacing w:after="113" w:line="240" w:lineRule="auto"/>
              <w:ind w:left="714"/>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-встановлення</w:t>
            </w:r>
            <w:proofErr w:type="spellEnd"/>
            <w:r w:rsidRPr="000C3C55">
              <w:rPr>
                <w:rFonts w:ascii="Times New Roman" w:eastAsia="Times New Roman" w:hAnsi="Times New Roman" w:cs="Times New Roman"/>
                <w:sz w:val="24"/>
                <w:szCs w:val="24"/>
                <w:lang w:val="uk-UA"/>
              </w:rPr>
              <w:t xml:space="preserve"> лав (40 </w:t>
            </w:r>
            <w:proofErr w:type="spellStart"/>
            <w:r w:rsidRPr="000C3C55">
              <w:rPr>
                <w:rFonts w:ascii="Times New Roman" w:eastAsia="Times New Roman" w:hAnsi="Times New Roman" w:cs="Times New Roman"/>
                <w:sz w:val="24"/>
                <w:szCs w:val="24"/>
                <w:lang w:val="uk-UA"/>
              </w:rPr>
              <w:t>шт</w:t>
            </w:r>
            <w:proofErr w:type="spellEnd"/>
            <w:r w:rsidRPr="000C3C55">
              <w:rPr>
                <w:rFonts w:ascii="Times New Roman" w:eastAsia="Times New Roman" w:hAnsi="Times New Roman" w:cs="Times New Roman"/>
                <w:sz w:val="24"/>
                <w:szCs w:val="24"/>
                <w:lang w:val="uk-UA"/>
              </w:rPr>
              <w:t>)</w:t>
            </w:r>
          </w:p>
          <w:p w:rsidR="000C3C55" w:rsidRPr="000C3C55" w:rsidRDefault="000C3C55" w:rsidP="000C3C55">
            <w:pPr>
              <w:spacing w:after="0" w:line="240" w:lineRule="auto"/>
              <w:ind w:left="45"/>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Закріплюється на балансі та обслуговуються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0C3C55">
              <w:rPr>
                <w:rFonts w:ascii="Times New Roman" w:eastAsia="Times New Roman" w:hAnsi="Times New Roman" w:cs="Times New Roman"/>
                <w:sz w:val="24"/>
                <w:szCs w:val="24"/>
                <w:lang w:val="uk-UA"/>
              </w:rPr>
              <w:t>благоустрою”</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en-US"/>
              </w:rPr>
              <w:t>2500,00</w:t>
            </w:r>
          </w:p>
          <w:p w:rsidR="000C3C55" w:rsidRPr="000C3C55" w:rsidRDefault="000C3C55" w:rsidP="000C3C55">
            <w:pPr>
              <w:spacing w:after="240" w:line="240" w:lineRule="auto"/>
              <w:rPr>
                <w:rFonts w:ascii="Times New Roman" w:eastAsia="Times New Roman" w:hAnsi="Times New Roman" w:cs="Times New Roman"/>
                <w:sz w:val="24"/>
                <w:szCs w:val="24"/>
              </w:rPr>
            </w:pPr>
          </w:p>
          <w:p w:rsidR="000C3C55" w:rsidRPr="000C3C55" w:rsidRDefault="000C3C55" w:rsidP="000C3C55">
            <w:pPr>
              <w:spacing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1718,5</w:t>
            </w:r>
            <w:r w:rsidRPr="000C3C55">
              <w:rPr>
                <w:rFonts w:ascii="Times New Roman" w:eastAsia="Times New Roman" w:hAnsi="Times New Roman" w:cs="Times New Roman"/>
                <w:sz w:val="24"/>
                <w:szCs w:val="24"/>
                <w:lang w:val="uk-UA"/>
              </w:rPr>
              <w:t>0</w:t>
            </w:r>
          </w:p>
          <w:p w:rsidR="000C3C55" w:rsidRPr="000C3C55" w:rsidRDefault="000C3C55" w:rsidP="000C3C55">
            <w:pPr>
              <w:spacing w:after="240" w:line="240" w:lineRule="auto"/>
              <w:rPr>
                <w:rFonts w:ascii="Times New Roman" w:eastAsia="Times New Roman" w:hAnsi="Times New Roman" w:cs="Times New Roman"/>
                <w:sz w:val="24"/>
                <w:szCs w:val="24"/>
                <w:lang w:val="uk-UA"/>
              </w:rPr>
            </w:pPr>
          </w:p>
          <w:p w:rsidR="000C3C55" w:rsidRDefault="000C3C55" w:rsidP="000C3C55">
            <w:pPr>
              <w:spacing w:after="0" w:line="240" w:lineRule="auto"/>
              <w:rPr>
                <w:rFonts w:ascii="Times New Roman" w:eastAsia="Times New Roman" w:hAnsi="Times New Roman" w:cs="Times New Roman"/>
                <w:b/>
                <w:bCs/>
                <w:sz w:val="24"/>
                <w:szCs w:val="24"/>
                <w:shd w:val="clear" w:color="auto" w:fill="FFFFFF"/>
                <w:lang w:val="uk-UA"/>
              </w:rPr>
            </w:pPr>
            <w:r w:rsidRPr="000C3C55">
              <w:rPr>
                <w:rFonts w:ascii="Times New Roman" w:eastAsia="Times New Roman" w:hAnsi="Times New Roman" w:cs="Times New Roman"/>
                <w:b/>
                <w:bCs/>
                <w:sz w:val="24"/>
                <w:szCs w:val="24"/>
                <w:shd w:val="clear" w:color="auto" w:fill="FFFFFF"/>
                <w:lang w:val="uk-UA"/>
              </w:rPr>
              <w:t>630,90</w:t>
            </w:r>
          </w:p>
          <w:p w:rsidR="00027035" w:rsidRDefault="00027035" w:rsidP="000C3C55">
            <w:pPr>
              <w:spacing w:after="0" w:line="240" w:lineRule="auto"/>
              <w:rPr>
                <w:rFonts w:ascii="Times New Roman" w:eastAsia="Times New Roman" w:hAnsi="Times New Roman" w:cs="Times New Roman"/>
                <w:b/>
                <w:bCs/>
                <w:sz w:val="24"/>
                <w:szCs w:val="24"/>
                <w:shd w:val="clear" w:color="auto" w:fill="FFFFFF"/>
                <w:lang w:val="uk-UA"/>
              </w:rPr>
            </w:pPr>
          </w:p>
          <w:p w:rsidR="00027035" w:rsidRDefault="00027035" w:rsidP="000C3C55">
            <w:pPr>
              <w:spacing w:after="0" w:line="240" w:lineRule="auto"/>
              <w:rPr>
                <w:rFonts w:ascii="Times New Roman" w:eastAsia="Times New Roman" w:hAnsi="Times New Roman" w:cs="Times New Roman"/>
                <w:b/>
                <w:bCs/>
                <w:sz w:val="24"/>
                <w:szCs w:val="24"/>
                <w:shd w:val="clear" w:color="auto" w:fill="FFFFFF"/>
                <w:lang w:val="uk-UA"/>
              </w:rPr>
            </w:pPr>
          </w:p>
          <w:p w:rsidR="00027035" w:rsidRPr="000C3C55" w:rsidRDefault="00027035" w:rsidP="000C3C55">
            <w:pPr>
              <w:spacing w:after="0" w:line="240" w:lineRule="auto"/>
              <w:rPr>
                <w:rFonts w:ascii="Times New Roman" w:eastAsia="Times New Roman" w:hAnsi="Times New Roman" w:cs="Times New Roman"/>
                <w:sz w:val="24"/>
                <w:szCs w:val="24"/>
                <w:lang w:val="uk-UA"/>
              </w:rPr>
            </w:pPr>
          </w:p>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lastRenderedPageBreak/>
              <w:t>30,60</w:t>
            </w:r>
          </w:p>
          <w:p w:rsidR="000C3C55" w:rsidRPr="000C3C55" w:rsidRDefault="000C3C55" w:rsidP="000C3C55">
            <w:pPr>
              <w:spacing w:after="0" w:line="240" w:lineRule="auto"/>
              <w:rPr>
                <w:rFonts w:ascii="Times New Roman" w:eastAsia="Times New Roman" w:hAnsi="Times New Roman" w:cs="Times New Roman"/>
                <w:sz w:val="24"/>
                <w:szCs w:val="24"/>
                <w:lang w:val="uk-UA"/>
              </w:rPr>
            </w:pPr>
          </w:p>
          <w:p w:rsidR="000C3C55" w:rsidRPr="000C3C55" w:rsidRDefault="000C3C55" w:rsidP="000C3C55">
            <w:pPr>
              <w:spacing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120,00</w:t>
            </w:r>
          </w:p>
          <w:p w:rsidR="000C3C55" w:rsidRPr="000C3C55" w:rsidRDefault="000C3C55" w:rsidP="000C3C55">
            <w:pPr>
              <w:spacing w:after="0" w:line="240" w:lineRule="auto"/>
              <w:rPr>
                <w:rFonts w:ascii="Times New Roman" w:eastAsia="Times New Roman" w:hAnsi="Times New Roman" w:cs="Times New Roman"/>
                <w:sz w:val="24"/>
                <w:szCs w:val="24"/>
              </w:rPr>
            </w:pPr>
          </w:p>
        </w:tc>
        <w:tc>
          <w:tcPr>
            <w:tcW w:w="1814" w:type="dxa"/>
            <w:vMerge w:val="restart"/>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Покращення естетичного стану міста, задоволення потреб мешканців міста в користуванні зонами активного та тихого відпочинку</w:t>
            </w:r>
          </w:p>
        </w:tc>
      </w:tr>
      <w:tr w:rsidR="000C3C55" w:rsidRPr="000C3C55" w:rsidTr="00027035">
        <w:trPr>
          <w:tblCellSpacing w:w="0" w:type="dxa"/>
        </w:trPr>
        <w:tc>
          <w:tcPr>
            <w:tcW w:w="2127" w:type="dxa"/>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Виготовлення проекту благоустрою скверу по вулиці Космонавтів, 25</w:t>
            </w:r>
            <w:r w:rsidRPr="000C3C55">
              <w:rPr>
                <w:rFonts w:ascii="Times New Roman" w:eastAsia="Times New Roman" w:hAnsi="Times New Roman" w:cs="Times New Roman"/>
                <w:sz w:val="24"/>
                <w:szCs w:val="24"/>
              </w:rPr>
              <w:t> </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rPr>
              <w:t>150,00</w:t>
            </w:r>
          </w:p>
        </w:tc>
        <w:tc>
          <w:tcPr>
            <w:tcW w:w="1814" w:type="dxa"/>
            <w:vMerge/>
            <w:tcBorders>
              <w:top w:val="nil"/>
              <w:left w:val="single" w:sz="8" w:space="0" w:color="000000"/>
              <w:bottom w:val="single" w:sz="8" w:space="0" w:color="000000"/>
              <w:right w:val="single" w:sz="8" w:space="0" w:color="000000"/>
            </w:tcBorders>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r>
      <w:tr w:rsidR="000C3C55" w:rsidRPr="000C3C55" w:rsidTr="00027035">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 xml:space="preserve">Встановлення </w:t>
            </w: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урн</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113" w:line="240" w:lineRule="auto"/>
              <w:ind w:left="403" w:hanging="363"/>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Придбання урн для сміття для встановлення:</w:t>
            </w:r>
          </w:p>
          <w:p w:rsidR="000C3C55" w:rsidRPr="000C3C55" w:rsidRDefault="000C3C55" w:rsidP="000C3C55">
            <w:pPr>
              <w:spacing w:before="100" w:beforeAutospacing="1" w:after="113"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вздовж тротуарів через 40 м по проспекту Хіміків з обох боків ( від </w:t>
            </w:r>
            <w:proofErr w:type="spellStart"/>
            <w:r w:rsidRPr="000C3C55">
              <w:rPr>
                <w:rFonts w:ascii="Times New Roman" w:eastAsia="Times New Roman" w:hAnsi="Times New Roman" w:cs="Times New Roman"/>
                <w:sz w:val="24"/>
                <w:szCs w:val="24"/>
                <w:lang w:val="uk-UA"/>
              </w:rPr>
              <w:t>вул.Донецької</w:t>
            </w:r>
            <w:proofErr w:type="spellEnd"/>
            <w:r w:rsidRPr="000C3C55">
              <w:rPr>
                <w:rFonts w:ascii="Times New Roman" w:eastAsia="Times New Roman" w:hAnsi="Times New Roman" w:cs="Times New Roman"/>
                <w:sz w:val="24"/>
                <w:szCs w:val="24"/>
                <w:lang w:val="uk-UA"/>
              </w:rPr>
              <w:t xml:space="preserve"> до вул. Заводської) -    60 урн</w:t>
            </w:r>
          </w:p>
          <w:p w:rsidR="000C3C55" w:rsidRPr="000C3C55" w:rsidRDefault="000C3C55" w:rsidP="000C3C55">
            <w:pPr>
              <w:spacing w:before="100" w:beforeAutospacing="1" w:after="113"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-вздовж</w:t>
            </w:r>
            <w:proofErr w:type="spellEnd"/>
            <w:r w:rsidRPr="000C3C55">
              <w:rPr>
                <w:rFonts w:ascii="Times New Roman" w:eastAsia="Times New Roman" w:hAnsi="Times New Roman" w:cs="Times New Roman"/>
                <w:sz w:val="24"/>
                <w:szCs w:val="24"/>
                <w:lang w:val="uk-UA"/>
              </w:rPr>
              <w:t xml:space="preserve"> тротуарів через 40 м по проспекту Гвардійському ( від </w:t>
            </w:r>
            <w:proofErr w:type="spellStart"/>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xml:space="preserve"> до </w:t>
            </w:r>
            <w:proofErr w:type="spellStart"/>
            <w:r w:rsidRPr="000C3C55">
              <w:rPr>
                <w:rFonts w:ascii="Times New Roman" w:eastAsia="Times New Roman" w:hAnsi="Times New Roman" w:cs="Times New Roman"/>
                <w:sz w:val="24"/>
                <w:szCs w:val="24"/>
                <w:lang w:val="uk-UA"/>
              </w:rPr>
              <w:t>вул.Автомобільна</w:t>
            </w:r>
            <w:proofErr w:type="spellEnd"/>
            <w:r w:rsidRPr="000C3C55">
              <w:rPr>
                <w:rFonts w:ascii="Times New Roman" w:eastAsia="Times New Roman" w:hAnsi="Times New Roman" w:cs="Times New Roman"/>
                <w:sz w:val="24"/>
                <w:szCs w:val="24"/>
                <w:lang w:val="uk-UA"/>
              </w:rPr>
              <w:t>)  з обох боків -100 урн</w:t>
            </w:r>
          </w:p>
          <w:p w:rsidR="000C3C55" w:rsidRPr="000C3C55" w:rsidRDefault="000C3C55" w:rsidP="000C3C55">
            <w:pPr>
              <w:spacing w:before="100" w:beforeAutospacing="1" w:after="113"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-вздовж</w:t>
            </w:r>
            <w:proofErr w:type="spellEnd"/>
            <w:r w:rsidRPr="000C3C55">
              <w:rPr>
                <w:rFonts w:ascii="Times New Roman" w:eastAsia="Times New Roman" w:hAnsi="Times New Roman" w:cs="Times New Roman"/>
                <w:sz w:val="24"/>
                <w:szCs w:val="24"/>
                <w:lang w:val="uk-UA"/>
              </w:rPr>
              <w:t xml:space="preserve"> тротуарів через 40 м  по вул. </w:t>
            </w:r>
            <w:proofErr w:type="spellStart"/>
            <w:r w:rsidRPr="000C3C55">
              <w:rPr>
                <w:rFonts w:ascii="Times New Roman" w:eastAsia="Times New Roman" w:hAnsi="Times New Roman" w:cs="Times New Roman"/>
                <w:sz w:val="24"/>
                <w:szCs w:val="24"/>
                <w:lang w:val="uk-UA"/>
              </w:rPr>
              <w:t>Курчатова</w:t>
            </w:r>
            <w:proofErr w:type="spellEnd"/>
            <w:r w:rsidRPr="000C3C55">
              <w:rPr>
                <w:rFonts w:ascii="Times New Roman" w:eastAsia="Times New Roman" w:hAnsi="Times New Roman" w:cs="Times New Roman"/>
                <w:sz w:val="24"/>
                <w:szCs w:val="24"/>
                <w:lang w:val="uk-UA"/>
              </w:rPr>
              <w:t xml:space="preserve"> з обох боків ( від шосе Будівельників до </w:t>
            </w:r>
            <w:proofErr w:type="spellStart"/>
            <w:r w:rsidRPr="000C3C55">
              <w:rPr>
                <w:rFonts w:ascii="Times New Roman" w:eastAsia="Times New Roman" w:hAnsi="Times New Roman" w:cs="Times New Roman"/>
                <w:sz w:val="24"/>
                <w:szCs w:val="24"/>
                <w:lang w:val="uk-UA"/>
              </w:rPr>
              <w:t>вул.Новікова</w:t>
            </w:r>
            <w:proofErr w:type="spellEnd"/>
            <w:r w:rsidRPr="000C3C55">
              <w:rPr>
                <w:rFonts w:ascii="Times New Roman" w:eastAsia="Times New Roman" w:hAnsi="Times New Roman" w:cs="Times New Roman"/>
                <w:sz w:val="24"/>
                <w:szCs w:val="24"/>
                <w:lang w:val="uk-UA"/>
              </w:rPr>
              <w:t>)  - 60 урн</w:t>
            </w:r>
          </w:p>
          <w:p w:rsidR="000C3C55" w:rsidRPr="000C3C55" w:rsidRDefault="000C3C55" w:rsidP="000C3C55">
            <w:pPr>
              <w:spacing w:before="100" w:beforeAutospacing="1" w:after="17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-вздовж</w:t>
            </w:r>
            <w:proofErr w:type="spellEnd"/>
            <w:r w:rsidRPr="000C3C55">
              <w:rPr>
                <w:rFonts w:ascii="Times New Roman" w:eastAsia="Times New Roman" w:hAnsi="Times New Roman" w:cs="Times New Roman"/>
                <w:sz w:val="24"/>
                <w:szCs w:val="24"/>
                <w:lang w:val="uk-UA"/>
              </w:rPr>
              <w:t xml:space="preserve"> тротуарів через 40 м проспекту Центрального з обох боків ( від </w:t>
            </w:r>
            <w:proofErr w:type="spellStart"/>
            <w:r w:rsidRPr="000C3C55">
              <w:rPr>
                <w:rFonts w:ascii="Times New Roman" w:eastAsia="Times New Roman" w:hAnsi="Times New Roman" w:cs="Times New Roman"/>
                <w:sz w:val="24"/>
                <w:szCs w:val="24"/>
                <w:lang w:val="uk-UA"/>
              </w:rPr>
              <w:t>вул.Маяковського</w:t>
            </w:r>
            <w:proofErr w:type="spellEnd"/>
            <w:r w:rsidRPr="000C3C55">
              <w:rPr>
                <w:rFonts w:ascii="Times New Roman" w:eastAsia="Times New Roman" w:hAnsi="Times New Roman" w:cs="Times New Roman"/>
                <w:sz w:val="24"/>
                <w:szCs w:val="24"/>
                <w:lang w:val="uk-UA"/>
              </w:rPr>
              <w:t xml:space="preserve"> до </w:t>
            </w:r>
            <w:proofErr w:type="spellStart"/>
            <w:r w:rsidRPr="000C3C55">
              <w:rPr>
                <w:rFonts w:ascii="Times New Roman" w:eastAsia="Times New Roman" w:hAnsi="Times New Roman" w:cs="Times New Roman"/>
                <w:sz w:val="24"/>
                <w:szCs w:val="24"/>
                <w:lang w:val="uk-UA"/>
              </w:rPr>
              <w:t>просп.Гвардійського</w:t>
            </w:r>
            <w:proofErr w:type="spellEnd"/>
            <w:r w:rsidRPr="000C3C55">
              <w:rPr>
                <w:rFonts w:ascii="Times New Roman" w:eastAsia="Times New Roman" w:hAnsi="Times New Roman" w:cs="Times New Roman"/>
                <w:sz w:val="24"/>
                <w:szCs w:val="24"/>
                <w:lang w:val="uk-UA"/>
              </w:rPr>
              <w:t>) — 40 урн.</w:t>
            </w:r>
          </w:p>
          <w:p w:rsidR="000C3C55" w:rsidRPr="000C3C55" w:rsidRDefault="000C3C55" w:rsidP="000C3C55">
            <w:pPr>
              <w:spacing w:before="100" w:beforeAutospacing="1" w:after="0" w:line="240" w:lineRule="auto"/>
              <w:ind w:left="45"/>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 xml:space="preserve">Урни закріплюються на балансі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0C3C55">
              <w:rPr>
                <w:rFonts w:ascii="Times New Roman" w:eastAsia="Times New Roman" w:hAnsi="Times New Roman" w:cs="Times New Roman"/>
                <w:sz w:val="24"/>
                <w:szCs w:val="24"/>
                <w:lang w:val="uk-UA"/>
              </w:rPr>
              <w:t>благоустрою”</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201,0</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 xml:space="preserve">Покращення санітарного стану </w:t>
            </w:r>
            <w:proofErr w:type="spellStart"/>
            <w:r w:rsidRPr="000C3C55">
              <w:rPr>
                <w:rFonts w:ascii="Times New Roman" w:eastAsia="Times New Roman" w:hAnsi="Times New Roman" w:cs="Times New Roman"/>
                <w:sz w:val="24"/>
                <w:szCs w:val="24"/>
                <w:lang w:val="uk-UA"/>
              </w:rPr>
              <w:t>загально-міських</w:t>
            </w:r>
            <w:proofErr w:type="spellEnd"/>
            <w:r w:rsidRPr="000C3C55">
              <w:rPr>
                <w:rFonts w:ascii="Times New Roman" w:eastAsia="Times New Roman" w:hAnsi="Times New Roman" w:cs="Times New Roman"/>
                <w:sz w:val="24"/>
                <w:szCs w:val="24"/>
                <w:lang w:val="uk-UA"/>
              </w:rPr>
              <w:t xml:space="preserve"> територій</w:t>
            </w:r>
          </w:p>
        </w:tc>
      </w:tr>
      <w:tr w:rsidR="000C3C55" w:rsidRPr="000C3C55" w:rsidTr="00027035">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Встановлення лав</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113" w:line="240" w:lineRule="auto"/>
              <w:ind w:left="403" w:hanging="363"/>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Придбання  паркових лав для встановлення біля під’їздів житлових будинків:</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вул.Автомобільна</w:t>
            </w:r>
            <w:proofErr w:type="spellEnd"/>
            <w:r w:rsidRPr="000C3C55">
              <w:rPr>
                <w:rFonts w:ascii="Times New Roman" w:eastAsia="Times New Roman" w:hAnsi="Times New Roman" w:cs="Times New Roman"/>
                <w:sz w:val="24"/>
                <w:szCs w:val="24"/>
                <w:lang w:val="uk-UA"/>
              </w:rPr>
              <w:t>, буд. 3 - 2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вул.Автомобільна</w:t>
            </w:r>
            <w:proofErr w:type="spellEnd"/>
            <w:r w:rsidRPr="000C3C55">
              <w:rPr>
                <w:rFonts w:ascii="Times New Roman" w:eastAsia="Times New Roman" w:hAnsi="Times New Roman" w:cs="Times New Roman"/>
                <w:sz w:val="24"/>
                <w:szCs w:val="24"/>
                <w:lang w:val="uk-UA"/>
              </w:rPr>
              <w:t>, буд.23 - 2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буд.1- 2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буд5-2 шт.</w:t>
            </w:r>
          </w:p>
          <w:p w:rsidR="000C3C55" w:rsidRPr="000C3C55" w:rsidRDefault="00027035" w:rsidP="00027035">
            <w:pPr>
              <w:spacing w:after="0"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просп.Гвардійський</w:t>
            </w:r>
            <w:proofErr w:type="spellEnd"/>
            <w:r>
              <w:rPr>
                <w:rFonts w:ascii="Times New Roman" w:eastAsia="Times New Roman" w:hAnsi="Times New Roman" w:cs="Times New Roman"/>
                <w:sz w:val="24"/>
                <w:szCs w:val="24"/>
                <w:lang w:val="uk-UA"/>
              </w:rPr>
              <w:t>, буд. 20а- 2</w:t>
            </w:r>
            <w:r w:rsidR="000C3C55" w:rsidRPr="000C3C55">
              <w:rPr>
                <w:rFonts w:ascii="Times New Roman" w:eastAsia="Times New Roman" w:hAnsi="Times New Roman" w:cs="Times New Roman"/>
                <w:sz w:val="24"/>
                <w:szCs w:val="24"/>
                <w:lang w:val="uk-UA"/>
              </w:rPr>
              <w:t xml:space="preserve"> шт.</w:t>
            </w:r>
          </w:p>
          <w:p w:rsidR="000C3C55" w:rsidRPr="000C3C55" w:rsidRDefault="000C3C55" w:rsidP="00027035">
            <w:pPr>
              <w:spacing w:before="100" w:beforeAutospacing="1"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 24- 1шт.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 24- 1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lastRenderedPageBreak/>
              <w:t>просп.Гвардійський</w:t>
            </w:r>
            <w:proofErr w:type="spellEnd"/>
            <w:r w:rsidRPr="000C3C55">
              <w:rPr>
                <w:rFonts w:ascii="Times New Roman" w:eastAsia="Times New Roman" w:hAnsi="Times New Roman" w:cs="Times New Roman"/>
                <w:sz w:val="24"/>
                <w:szCs w:val="24"/>
                <w:lang w:val="uk-UA"/>
              </w:rPr>
              <w:t>, буд.57-1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вул.Донецька</w:t>
            </w:r>
            <w:proofErr w:type="spellEnd"/>
            <w:r w:rsidRPr="000C3C55">
              <w:rPr>
                <w:rFonts w:ascii="Times New Roman" w:eastAsia="Times New Roman" w:hAnsi="Times New Roman" w:cs="Times New Roman"/>
                <w:sz w:val="24"/>
                <w:szCs w:val="24"/>
                <w:lang w:val="uk-UA"/>
              </w:rPr>
              <w:t>, буд 52-2шт.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вул.Донецька</w:t>
            </w:r>
            <w:proofErr w:type="spellEnd"/>
            <w:r w:rsidRPr="000C3C55">
              <w:rPr>
                <w:rFonts w:ascii="Times New Roman" w:eastAsia="Times New Roman" w:hAnsi="Times New Roman" w:cs="Times New Roman"/>
                <w:sz w:val="24"/>
                <w:szCs w:val="24"/>
                <w:lang w:val="uk-UA"/>
              </w:rPr>
              <w:t>,буд.60- 1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вул.Маяковського</w:t>
            </w:r>
            <w:proofErr w:type="spellEnd"/>
            <w:r w:rsidRPr="000C3C55">
              <w:rPr>
                <w:rFonts w:ascii="Times New Roman" w:eastAsia="Times New Roman" w:hAnsi="Times New Roman" w:cs="Times New Roman"/>
                <w:sz w:val="24"/>
                <w:szCs w:val="24"/>
                <w:lang w:val="uk-UA"/>
              </w:rPr>
              <w:t>, буд.23- 2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просп.Космонавтів</w:t>
            </w:r>
            <w:proofErr w:type="spellEnd"/>
            <w:r w:rsidRPr="000C3C55">
              <w:rPr>
                <w:rFonts w:ascii="Times New Roman" w:eastAsia="Times New Roman" w:hAnsi="Times New Roman" w:cs="Times New Roman"/>
                <w:sz w:val="24"/>
                <w:szCs w:val="24"/>
                <w:lang w:val="uk-UA"/>
              </w:rPr>
              <w:t>,буд.2 —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просп.Космонавтів</w:t>
            </w:r>
            <w:proofErr w:type="spellEnd"/>
            <w:r w:rsidRPr="000C3C55">
              <w:rPr>
                <w:rFonts w:ascii="Times New Roman" w:eastAsia="Times New Roman" w:hAnsi="Times New Roman" w:cs="Times New Roman"/>
                <w:sz w:val="24"/>
                <w:szCs w:val="24"/>
                <w:lang w:val="uk-UA"/>
              </w:rPr>
              <w:t>,буд.8- 1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буд.44- 2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 74б- 2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 101а-1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w:t>
            </w:r>
            <w:r w:rsidRPr="000C3C55">
              <w:rPr>
                <w:rFonts w:ascii="Times New Roman" w:eastAsia="Times New Roman" w:hAnsi="Times New Roman" w:cs="Times New Roman"/>
                <w:sz w:val="24"/>
                <w:szCs w:val="24"/>
                <w:u w:val="single"/>
                <w:lang w:val="uk-UA"/>
              </w:rPr>
              <w:t>Г</w:t>
            </w:r>
            <w:r w:rsidRPr="000C3C55">
              <w:rPr>
                <w:rFonts w:ascii="Times New Roman" w:eastAsia="Times New Roman" w:hAnsi="Times New Roman" w:cs="Times New Roman"/>
                <w:sz w:val="24"/>
                <w:szCs w:val="24"/>
                <w:lang w:val="uk-UA"/>
              </w:rPr>
              <w:t>агаріна</w:t>
            </w:r>
            <w:proofErr w:type="spellEnd"/>
            <w:r w:rsidRPr="000C3C55">
              <w:rPr>
                <w:rFonts w:ascii="Times New Roman" w:eastAsia="Times New Roman" w:hAnsi="Times New Roman" w:cs="Times New Roman"/>
                <w:sz w:val="24"/>
                <w:szCs w:val="24"/>
                <w:lang w:val="uk-UA"/>
              </w:rPr>
              <w:t>, буд.103, - 2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буд.95-4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ш.Будівельників</w:t>
            </w:r>
            <w:proofErr w:type="spellEnd"/>
            <w:r w:rsidRPr="000C3C55">
              <w:rPr>
                <w:rFonts w:ascii="Times New Roman" w:eastAsia="Times New Roman" w:hAnsi="Times New Roman" w:cs="Times New Roman"/>
                <w:sz w:val="24"/>
                <w:szCs w:val="24"/>
                <w:lang w:val="uk-UA"/>
              </w:rPr>
              <w:t>, буд.21а- 7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буд.41-2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вул.Новікова</w:t>
            </w:r>
            <w:proofErr w:type="spellEnd"/>
            <w:r w:rsidRPr="000C3C55">
              <w:rPr>
                <w:rFonts w:ascii="Times New Roman" w:eastAsia="Times New Roman" w:hAnsi="Times New Roman" w:cs="Times New Roman"/>
                <w:sz w:val="24"/>
                <w:szCs w:val="24"/>
                <w:lang w:val="uk-UA"/>
              </w:rPr>
              <w:t>, буд.13а- 2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вулНовікова</w:t>
            </w:r>
            <w:proofErr w:type="spellEnd"/>
            <w:r w:rsidRPr="000C3C55">
              <w:rPr>
                <w:rFonts w:ascii="Times New Roman" w:eastAsia="Times New Roman" w:hAnsi="Times New Roman" w:cs="Times New Roman"/>
                <w:sz w:val="24"/>
                <w:szCs w:val="24"/>
                <w:lang w:val="uk-UA"/>
              </w:rPr>
              <w:t>, буд.15а- 3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буд.29- 1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буд.16- 4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вул.Єгорова</w:t>
            </w:r>
            <w:proofErr w:type="spellEnd"/>
            <w:r w:rsidRPr="000C3C55">
              <w:rPr>
                <w:rFonts w:ascii="Times New Roman" w:eastAsia="Times New Roman" w:hAnsi="Times New Roman" w:cs="Times New Roman"/>
                <w:sz w:val="24"/>
                <w:szCs w:val="24"/>
                <w:lang w:val="uk-UA"/>
              </w:rPr>
              <w:t>, буд.13-1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вул.Федоренко</w:t>
            </w:r>
            <w:proofErr w:type="spellEnd"/>
            <w:r w:rsidRPr="000C3C55">
              <w:rPr>
                <w:rFonts w:ascii="Times New Roman" w:eastAsia="Times New Roman" w:hAnsi="Times New Roman" w:cs="Times New Roman"/>
                <w:sz w:val="24"/>
                <w:szCs w:val="24"/>
                <w:lang w:val="uk-UA"/>
              </w:rPr>
              <w:t>, буд.2- 2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вул.Лисичанська</w:t>
            </w:r>
            <w:proofErr w:type="spellEnd"/>
            <w:r w:rsidRPr="000C3C55">
              <w:rPr>
                <w:rFonts w:ascii="Times New Roman" w:eastAsia="Times New Roman" w:hAnsi="Times New Roman" w:cs="Times New Roman"/>
                <w:sz w:val="24"/>
                <w:szCs w:val="24"/>
                <w:lang w:val="uk-UA"/>
              </w:rPr>
              <w:t>, буд.5в-1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вул.Енергетиків</w:t>
            </w:r>
            <w:proofErr w:type="spellEnd"/>
            <w:r w:rsidRPr="000C3C55">
              <w:rPr>
                <w:rFonts w:ascii="Times New Roman" w:eastAsia="Times New Roman" w:hAnsi="Times New Roman" w:cs="Times New Roman"/>
                <w:sz w:val="24"/>
                <w:szCs w:val="24"/>
                <w:lang w:val="uk-UA"/>
              </w:rPr>
              <w:t>, буд. 30а-1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вул.Федоренко</w:t>
            </w:r>
            <w:proofErr w:type="spellEnd"/>
            <w:r w:rsidRPr="000C3C55">
              <w:rPr>
                <w:rFonts w:ascii="Times New Roman" w:eastAsia="Times New Roman" w:hAnsi="Times New Roman" w:cs="Times New Roman"/>
                <w:sz w:val="24"/>
                <w:szCs w:val="24"/>
                <w:lang w:val="uk-UA"/>
              </w:rPr>
              <w:t>, буд 55- 1шт.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вул.Танкистів</w:t>
            </w:r>
            <w:proofErr w:type="spellEnd"/>
            <w:r w:rsidRPr="000C3C55">
              <w:rPr>
                <w:rFonts w:ascii="Times New Roman" w:eastAsia="Times New Roman" w:hAnsi="Times New Roman" w:cs="Times New Roman"/>
                <w:sz w:val="24"/>
                <w:szCs w:val="24"/>
                <w:lang w:val="uk-UA"/>
              </w:rPr>
              <w:t>, буд.20- 1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вул. Партизанська, буд. 32- 1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бульвар Дружби Народів, буд.13- 2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вул.Шевченко</w:t>
            </w:r>
            <w:proofErr w:type="spellEnd"/>
            <w:r w:rsidRPr="000C3C55">
              <w:rPr>
                <w:rFonts w:ascii="Times New Roman" w:eastAsia="Times New Roman" w:hAnsi="Times New Roman" w:cs="Times New Roman"/>
                <w:sz w:val="24"/>
                <w:szCs w:val="24"/>
                <w:lang w:val="uk-UA"/>
              </w:rPr>
              <w:t>, буд.4- 1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буд.19-1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вул.Партизанська</w:t>
            </w:r>
            <w:proofErr w:type="spellEnd"/>
            <w:r w:rsidRPr="000C3C55">
              <w:rPr>
                <w:rFonts w:ascii="Times New Roman" w:eastAsia="Times New Roman" w:hAnsi="Times New Roman" w:cs="Times New Roman"/>
                <w:sz w:val="24"/>
                <w:szCs w:val="24"/>
                <w:lang w:val="uk-UA"/>
              </w:rPr>
              <w:t>, буд. 25 —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вул.Мендєлєєва</w:t>
            </w:r>
            <w:proofErr w:type="spellEnd"/>
            <w:r w:rsidRPr="000C3C55">
              <w:rPr>
                <w:rFonts w:ascii="Times New Roman" w:eastAsia="Times New Roman" w:hAnsi="Times New Roman" w:cs="Times New Roman"/>
                <w:sz w:val="24"/>
                <w:szCs w:val="24"/>
                <w:lang w:val="uk-UA"/>
              </w:rPr>
              <w:t>, буд.48а- 1шт.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вул.Першотравнева</w:t>
            </w:r>
            <w:proofErr w:type="spellEnd"/>
            <w:r w:rsidRPr="000C3C55">
              <w:rPr>
                <w:rFonts w:ascii="Times New Roman" w:eastAsia="Times New Roman" w:hAnsi="Times New Roman" w:cs="Times New Roman"/>
                <w:sz w:val="24"/>
                <w:szCs w:val="24"/>
                <w:lang w:val="uk-UA"/>
              </w:rPr>
              <w:t>, буд.41- 1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вул.Сілікатна</w:t>
            </w:r>
            <w:proofErr w:type="spellEnd"/>
            <w:r w:rsidRPr="000C3C55">
              <w:rPr>
                <w:rFonts w:ascii="Times New Roman" w:eastAsia="Times New Roman" w:hAnsi="Times New Roman" w:cs="Times New Roman"/>
                <w:sz w:val="24"/>
                <w:szCs w:val="24"/>
                <w:lang w:val="uk-UA"/>
              </w:rPr>
              <w:t>, буд.5 —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вул.Сілікатна</w:t>
            </w:r>
            <w:proofErr w:type="spellEnd"/>
            <w:r w:rsidRPr="000C3C55">
              <w:rPr>
                <w:rFonts w:ascii="Times New Roman" w:eastAsia="Times New Roman" w:hAnsi="Times New Roman" w:cs="Times New Roman"/>
                <w:sz w:val="24"/>
                <w:szCs w:val="24"/>
                <w:lang w:val="uk-UA"/>
              </w:rPr>
              <w:t>, буд. 4- 1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буд.15-1шт.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буд.19- 1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вул.Першотравнева</w:t>
            </w:r>
            <w:proofErr w:type="spellEnd"/>
            <w:r w:rsidRPr="000C3C55">
              <w:rPr>
                <w:rFonts w:ascii="Times New Roman" w:eastAsia="Times New Roman" w:hAnsi="Times New Roman" w:cs="Times New Roman"/>
                <w:sz w:val="24"/>
                <w:szCs w:val="24"/>
                <w:lang w:val="uk-UA"/>
              </w:rPr>
              <w:t>, буд.14- 1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вул.Ломоносова</w:t>
            </w:r>
            <w:proofErr w:type="spellEnd"/>
            <w:r w:rsidRPr="000C3C55">
              <w:rPr>
                <w:rFonts w:ascii="Times New Roman" w:eastAsia="Times New Roman" w:hAnsi="Times New Roman" w:cs="Times New Roman"/>
                <w:sz w:val="24"/>
                <w:szCs w:val="24"/>
                <w:lang w:val="uk-UA"/>
              </w:rPr>
              <w:t>, буд. 19а- 1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вул.Першотравнева</w:t>
            </w:r>
            <w:proofErr w:type="spellEnd"/>
            <w:r w:rsidRPr="000C3C55">
              <w:rPr>
                <w:rFonts w:ascii="Times New Roman" w:eastAsia="Times New Roman" w:hAnsi="Times New Roman" w:cs="Times New Roman"/>
                <w:sz w:val="24"/>
                <w:szCs w:val="24"/>
                <w:lang w:val="uk-UA"/>
              </w:rPr>
              <w:t>, буд.29- 1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вул.Енергетиків</w:t>
            </w:r>
            <w:proofErr w:type="spellEnd"/>
            <w:r w:rsidRPr="000C3C55">
              <w:rPr>
                <w:rFonts w:ascii="Times New Roman" w:eastAsia="Times New Roman" w:hAnsi="Times New Roman" w:cs="Times New Roman"/>
                <w:sz w:val="24"/>
                <w:szCs w:val="24"/>
                <w:lang w:val="uk-UA"/>
              </w:rPr>
              <w:t>, буд. 66- 1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вул.Енергетиків</w:t>
            </w:r>
            <w:proofErr w:type="spellEnd"/>
            <w:r w:rsidRPr="000C3C55">
              <w:rPr>
                <w:rFonts w:ascii="Times New Roman" w:eastAsia="Times New Roman" w:hAnsi="Times New Roman" w:cs="Times New Roman"/>
                <w:sz w:val="24"/>
                <w:szCs w:val="24"/>
                <w:lang w:val="uk-UA"/>
              </w:rPr>
              <w:t>, буд. 28- 2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 35 1 шт.</w:t>
            </w:r>
          </w:p>
          <w:p w:rsidR="000C3C55" w:rsidRPr="000C3C55" w:rsidRDefault="000C3C55" w:rsidP="000C3C55">
            <w:pPr>
              <w:spacing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Всього: 78 шт.</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230,00</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Задоволення потреб</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мешканців міста</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 користуванні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зонами активного та тихого відпочинку</w:t>
            </w:r>
          </w:p>
        </w:tc>
      </w:tr>
      <w:tr w:rsidR="000C3C55" w:rsidRPr="000C3C55" w:rsidTr="00027035">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 xml:space="preserve">Розміщення гостьової автомобільної </w:t>
            </w:r>
            <w:proofErr w:type="spellStart"/>
            <w:r w:rsidRPr="000C3C55">
              <w:rPr>
                <w:rFonts w:ascii="Times New Roman" w:eastAsia="Times New Roman" w:hAnsi="Times New Roman" w:cs="Times New Roman"/>
                <w:b/>
                <w:bCs/>
                <w:sz w:val="24"/>
                <w:szCs w:val="24"/>
                <w:lang w:val="uk-UA"/>
              </w:rPr>
              <w:t>парковки</w:t>
            </w:r>
            <w:proofErr w:type="spellEnd"/>
            <w:r w:rsidRPr="000C3C55">
              <w:rPr>
                <w:rFonts w:ascii="Times New Roman" w:eastAsia="Times New Roman" w:hAnsi="Times New Roman" w:cs="Times New Roman"/>
                <w:b/>
                <w:bCs/>
                <w:sz w:val="24"/>
                <w:szCs w:val="24"/>
                <w:lang w:val="uk-UA"/>
              </w:rPr>
              <w:t xml:space="preserve"> </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2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Розміщення гостьової автомобільної </w:t>
            </w:r>
            <w:proofErr w:type="spellStart"/>
            <w:r w:rsidRPr="000C3C55">
              <w:rPr>
                <w:rFonts w:ascii="Times New Roman" w:eastAsia="Times New Roman" w:hAnsi="Times New Roman" w:cs="Times New Roman"/>
                <w:b/>
                <w:bCs/>
                <w:sz w:val="24"/>
                <w:szCs w:val="24"/>
                <w:lang w:val="uk-UA"/>
              </w:rPr>
              <w:t>парковки</w:t>
            </w:r>
            <w:proofErr w:type="spellEnd"/>
            <w:r w:rsidRPr="000C3C55">
              <w:rPr>
                <w:rFonts w:ascii="Times New Roman" w:eastAsia="Times New Roman" w:hAnsi="Times New Roman" w:cs="Times New Roman"/>
                <w:b/>
                <w:bCs/>
                <w:sz w:val="24"/>
                <w:szCs w:val="24"/>
                <w:lang w:val="uk-UA"/>
              </w:rPr>
              <w:t xml:space="preserve"> на 40 машино-місць за адресою </w:t>
            </w:r>
            <w:proofErr w:type="spellStart"/>
            <w:r w:rsidRPr="000C3C55">
              <w:rPr>
                <w:rFonts w:ascii="Times New Roman" w:eastAsia="Times New Roman" w:hAnsi="Times New Roman" w:cs="Times New Roman"/>
                <w:b/>
                <w:bCs/>
                <w:sz w:val="24"/>
                <w:szCs w:val="24"/>
                <w:lang w:val="uk-UA"/>
              </w:rPr>
              <w:t>вул.Вілєсова</w:t>
            </w:r>
            <w:proofErr w:type="spellEnd"/>
            <w:r w:rsidRPr="000C3C55">
              <w:rPr>
                <w:rFonts w:ascii="Times New Roman" w:eastAsia="Times New Roman" w:hAnsi="Times New Roman" w:cs="Times New Roman"/>
                <w:b/>
                <w:bCs/>
                <w:sz w:val="24"/>
                <w:szCs w:val="24"/>
                <w:lang w:val="uk-UA"/>
              </w:rPr>
              <w:t>, район буд.1:</w:t>
            </w:r>
          </w:p>
          <w:p w:rsidR="000C3C55" w:rsidRPr="000C3C55" w:rsidRDefault="000C3C55" w:rsidP="000C3C55">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-будівельно-монтажні роботи;</w:t>
            </w:r>
          </w:p>
          <w:p w:rsidR="000C3C55" w:rsidRPr="000C3C55" w:rsidRDefault="000C3C55" w:rsidP="000C3C55">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вартість устаткування</w:t>
            </w:r>
          </w:p>
          <w:p w:rsidR="000C3C55" w:rsidRPr="000C3C55" w:rsidRDefault="000C3C55" w:rsidP="000C3C55">
            <w:pPr>
              <w:spacing w:before="100" w:beforeAutospacing="1"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b/>
                <w:bCs/>
                <w:sz w:val="24"/>
                <w:szCs w:val="24"/>
                <w:lang w:val="uk-UA"/>
              </w:rPr>
              <w:t>-інші</w:t>
            </w:r>
            <w:proofErr w:type="spellEnd"/>
            <w:r w:rsidRPr="000C3C55">
              <w:rPr>
                <w:rFonts w:ascii="Times New Roman" w:eastAsia="Times New Roman" w:hAnsi="Times New Roman" w:cs="Times New Roman"/>
                <w:b/>
                <w:bCs/>
                <w:sz w:val="24"/>
                <w:szCs w:val="24"/>
                <w:lang w:val="uk-UA"/>
              </w:rPr>
              <w:t xml:space="preserve"> витрати</w:t>
            </w:r>
          </w:p>
          <w:p w:rsidR="000C3C55" w:rsidRPr="000C3C55" w:rsidRDefault="000C3C55" w:rsidP="000C3C55">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-ПДВ</w:t>
            </w:r>
          </w:p>
          <w:p w:rsidR="000C3C55" w:rsidRPr="000C3C55" w:rsidRDefault="000C3C55" w:rsidP="000C3C55">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(загальна площа ділянки — 0,31 га, площа </w:t>
            </w:r>
            <w:proofErr w:type="spellStart"/>
            <w:r w:rsidRPr="000C3C55">
              <w:rPr>
                <w:rFonts w:ascii="Times New Roman" w:eastAsia="Times New Roman" w:hAnsi="Times New Roman" w:cs="Times New Roman"/>
                <w:b/>
                <w:bCs/>
                <w:sz w:val="24"/>
                <w:szCs w:val="24"/>
                <w:lang w:val="uk-UA"/>
              </w:rPr>
              <w:t>забудови-</w:t>
            </w:r>
            <w:proofErr w:type="spellEnd"/>
            <w:r w:rsidRPr="000C3C55">
              <w:rPr>
                <w:rFonts w:ascii="Times New Roman" w:eastAsia="Times New Roman" w:hAnsi="Times New Roman" w:cs="Times New Roman"/>
                <w:b/>
                <w:bCs/>
                <w:sz w:val="24"/>
                <w:szCs w:val="24"/>
                <w:lang w:val="uk-UA"/>
              </w:rPr>
              <w:t xml:space="preserve"> 0,202 га)</w:t>
            </w:r>
          </w:p>
          <w:p w:rsidR="000C3C55" w:rsidRPr="000C3C55" w:rsidRDefault="000C3C55" w:rsidP="00487E59">
            <w:pPr>
              <w:spacing w:before="100" w:beforeAutospacing="1" w:after="0"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(розміщення гостьової автомобільної </w:t>
            </w:r>
            <w:proofErr w:type="spellStart"/>
            <w:r w:rsidRPr="000C3C55">
              <w:rPr>
                <w:rFonts w:ascii="Times New Roman" w:eastAsia="Times New Roman" w:hAnsi="Times New Roman" w:cs="Times New Roman"/>
                <w:sz w:val="24"/>
                <w:szCs w:val="24"/>
                <w:lang w:val="uk-UA"/>
              </w:rPr>
              <w:t>парковки</w:t>
            </w:r>
            <w:proofErr w:type="spellEnd"/>
            <w:r w:rsidRPr="000C3C55">
              <w:rPr>
                <w:rFonts w:ascii="Times New Roman" w:eastAsia="Times New Roman" w:hAnsi="Times New Roman" w:cs="Times New Roman"/>
                <w:sz w:val="24"/>
                <w:szCs w:val="24"/>
                <w:lang w:val="uk-UA"/>
              </w:rPr>
              <w:t xml:space="preserve"> на 40 машино-місць, </w:t>
            </w:r>
            <w:proofErr w:type="spellStart"/>
            <w:r w:rsidRPr="000C3C55">
              <w:rPr>
                <w:rFonts w:ascii="Times New Roman" w:eastAsia="Times New Roman" w:hAnsi="Times New Roman" w:cs="Times New Roman"/>
                <w:sz w:val="24"/>
                <w:szCs w:val="24"/>
                <w:lang w:val="uk-UA"/>
              </w:rPr>
              <w:t>розборка</w:t>
            </w:r>
            <w:proofErr w:type="spellEnd"/>
            <w:r w:rsidRPr="000C3C55">
              <w:rPr>
                <w:rFonts w:ascii="Times New Roman" w:eastAsia="Times New Roman" w:hAnsi="Times New Roman" w:cs="Times New Roman"/>
                <w:sz w:val="24"/>
                <w:szCs w:val="24"/>
                <w:lang w:val="uk-UA"/>
              </w:rPr>
              <w:t xml:space="preserve"> тротуару, вирубка дерев, демонтаж недіючої опори освітлення, демонтаж бетонних фундаментів, встановлення дощоприймача та поглинаючого колодязя, встановлення зовнішнього освітлення, майданчику з твердим покриттям. благоустрій території з улаштуванням газонів та встановленням лав)</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2484,553</w:t>
            </w:r>
          </w:p>
          <w:p w:rsidR="00487E59" w:rsidRDefault="00487E59" w:rsidP="000C3C55">
            <w:pPr>
              <w:spacing w:after="57" w:line="240" w:lineRule="auto"/>
              <w:rPr>
                <w:rFonts w:ascii="Times New Roman" w:eastAsia="Times New Roman" w:hAnsi="Times New Roman" w:cs="Times New Roman"/>
                <w:b/>
                <w:bCs/>
                <w:sz w:val="24"/>
                <w:szCs w:val="24"/>
                <w:lang w:val="uk-UA"/>
              </w:rPr>
            </w:pPr>
          </w:p>
          <w:p w:rsidR="00487E59" w:rsidRDefault="00487E59" w:rsidP="000C3C55">
            <w:pPr>
              <w:spacing w:after="57" w:line="240" w:lineRule="auto"/>
              <w:rPr>
                <w:rFonts w:ascii="Times New Roman" w:eastAsia="Times New Roman" w:hAnsi="Times New Roman" w:cs="Times New Roman"/>
                <w:b/>
                <w:bCs/>
                <w:sz w:val="24"/>
                <w:szCs w:val="24"/>
                <w:lang w:val="uk-UA"/>
              </w:rPr>
            </w:pPr>
          </w:p>
          <w:p w:rsidR="00487E59" w:rsidRDefault="00487E59" w:rsidP="000C3C55">
            <w:pPr>
              <w:spacing w:after="57" w:line="240" w:lineRule="auto"/>
              <w:rPr>
                <w:rFonts w:ascii="Times New Roman" w:eastAsia="Times New Roman" w:hAnsi="Times New Roman" w:cs="Times New Roman"/>
                <w:b/>
                <w:bCs/>
                <w:sz w:val="24"/>
                <w:szCs w:val="24"/>
                <w:lang w:val="uk-UA"/>
              </w:rPr>
            </w:pPr>
          </w:p>
          <w:p w:rsidR="000C3C55" w:rsidRDefault="000C3C55" w:rsidP="000C3C55">
            <w:pPr>
              <w:spacing w:after="57" w:line="240" w:lineRule="auto"/>
              <w:rPr>
                <w:rFonts w:ascii="Times New Roman" w:eastAsia="Times New Roman" w:hAnsi="Times New Roman" w:cs="Times New Roman"/>
                <w:b/>
                <w:bCs/>
                <w:sz w:val="24"/>
                <w:szCs w:val="24"/>
                <w:lang w:val="uk-UA"/>
              </w:rPr>
            </w:pPr>
            <w:r w:rsidRPr="000C3C55">
              <w:rPr>
                <w:rFonts w:ascii="Times New Roman" w:eastAsia="Times New Roman" w:hAnsi="Times New Roman" w:cs="Times New Roman"/>
                <w:b/>
                <w:bCs/>
                <w:sz w:val="24"/>
                <w:szCs w:val="24"/>
                <w:lang w:val="uk-UA"/>
              </w:rPr>
              <w:lastRenderedPageBreak/>
              <w:t>1914,960</w:t>
            </w:r>
          </w:p>
          <w:p w:rsidR="00487E59" w:rsidRPr="000C3C55" w:rsidRDefault="00487E59" w:rsidP="000C3C55">
            <w:pPr>
              <w:spacing w:after="57" w:line="240" w:lineRule="auto"/>
              <w:rPr>
                <w:rFonts w:ascii="Times New Roman" w:eastAsia="Times New Roman" w:hAnsi="Times New Roman" w:cs="Times New Roman"/>
                <w:sz w:val="24"/>
                <w:szCs w:val="24"/>
                <w:lang w:val="uk-UA"/>
              </w:rPr>
            </w:pPr>
          </w:p>
          <w:p w:rsidR="000C3C55" w:rsidRDefault="000C3C55" w:rsidP="000C3C55">
            <w:pPr>
              <w:spacing w:after="57" w:line="240" w:lineRule="auto"/>
              <w:rPr>
                <w:rFonts w:ascii="Times New Roman" w:eastAsia="Times New Roman" w:hAnsi="Times New Roman" w:cs="Times New Roman"/>
                <w:b/>
                <w:bCs/>
                <w:sz w:val="24"/>
                <w:szCs w:val="24"/>
                <w:lang w:val="uk-UA"/>
              </w:rPr>
            </w:pPr>
            <w:r w:rsidRPr="000C3C55">
              <w:rPr>
                <w:rFonts w:ascii="Times New Roman" w:eastAsia="Times New Roman" w:hAnsi="Times New Roman" w:cs="Times New Roman"/>
                <w:b/>
                <w:bCs/>
                <w:sz w:val="24"/>
                <w:szCs w:val="24"/>
                <w:lang w:val="uk-UA"/>
              </w:rPr>
              <w:t>37,340</w:t>
            </w:r>
          </w:p>
          <w:p w:rsidR="00487E59" w:rsidRPr="000C3C55" w:rsidRDefault="00487E59" w:rsidP="000C3C55">
            <w:pPr>
              <w:spacing w:after="57" w:line="240" w:lineRule="auto"/>
              <w:rPr>
                <w:rFonts w:ascii="Times New Roman" w:eastAsia="Times New Roman" w:hAnsi="Times New Roman" w:cs="Times New Roman"/>
                <w:sz w:val="24"/>
                <w:szCs w:val="24"/>
                <w:lang w:val="uk-UA"/>
              </w:rPr>
            </w:pPr>
          </w:p>
          <w:p w:rsidR="00487E59" w:rsidRPr="000C3C55" w:rsidRDefault="000C3C55" w:rsidP="000C3C55">
            <w:pPr>
              <w:spacing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118,161</w:t>
            </w:r>
          </w:p>
          <w:p w:rsidR="000C3C55" w:rsidRPr="000C3C55" w:rsidRDefault="000C3C55" w:rsidP="000C3C55">
            <w:pPr>
              <w:spacing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414,092</w:t>
            </w:r>
          </w:p>
          <w:p w:rsidR="000C3C55" w:rsidRPr="000C3C55" w:rsidRDefault="000C3C55" w:rsidP="000C3C55">
            <w:pPr>
              <w:spacing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 xml:space="preserve">Створення комфортних умов для відвідувачів та працівників </w:t>
            </w:r>
            <w:proofErr w:type="spellStart"/>
            <w:r w:rsidRPr="000C3C55">
              <w:rPr>
                <w:rFonts w:ascii="Times New Roman" w:eastAsia="Times New Roman" w:hAnsi="Times New Roman" w:cs="Times New Roman"/>
                <w:sz w:val="24"/>
                <w:szCs w:val="24"/>
                <w:lang w:val="uk-UA"/>
              </w:rPr>
              <w:lastRenderedPageBreak/>
              <w:t>ГУНП</w:t>
            </w:r>
            <w:proofErr w:type="spellEnd"/>
            <w:r w:rsidRPr="000C3C55">
              <w:rPr>
                <w:rFonts w:ascii="Times New Roman" w:eastAsia="Times New Roman" w:hAnsi="Times New Roman" w:cs="Times New Roman"/>
                <w:sz w:val="24"/>
                <w:szCs w:val="24"/>
                <w:lang w:val="uk-UA"/>
              </w:rPr>
              <w:t xml:space="preserve"> в Луганській області</w:t>
            </w:r>
          </w:p>
        </w:tc>
      </w:tr>
      <w:tr w:rsidR="000C3C55" w:rsidRPr="000C3C55" w:rsidTr="00027035">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Контроль за станом благоустрою міста</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b/>
                <w:bCs/>
                <w:sz w:val="24"/>
                <w:szCs w:val="24"/>
                <w:lang w:val="uk-UA"/>
              </w:rPr>
              <w:t>Сєвєродонецька</w:t>
            </w:r>
            <w:proofErr w:type="spellEnd"/>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487E59">
            <w:pPr>
              <w:spacing w:before="100" w:beforeAutospacing="1" w:after="227" w:line="240" w:lineRule="auto"/>
              <w:ind w:left="403" w:hanging="363"/>
              <w:jc w:val="both"/>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-організація</w:t>
            </w:r>
            <w:proofErr w:type="spellEnd"/>
            <w:r w:rsidRPr="000C3C55">
              <w:rPr>
                <w:rFonts w:ascii="Times New Roman" w:eastAsia="Times New Roman" w:hAnsi="Times New Roman" w:cs="Times New Roman"/>
                <w:sz w:val="24"/>
                <w:szCs w:val="24"/>
                <w:lang w:val="uk-UA"/>
              </w:rPr>
              <w:t xml:space="preserve"> самостійних рейдів для здійснення контролю за станом благоустрою </w:t>
            </w:r>
          </w:p>
          <w:p w:rsidR="000C3C55" w:rsidRPr="000C3C55" w:rsidRDefault="000C3C55" w:rsidP="00487E59">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організація спільних рейдів з правоохоронними органами, відділом торгівлі та з захисту прав споживачів щодо дотримання Правил благоустрою </w:t>
            </w:r>
          </w:p>
          <w:p w:rsidR="000C3C55" w:rsidRPr="000C3C55" w:rsidRDefault="000C3C55" w:rsidP="00487E59">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0C3C55" w:rsidRPr="000C3C55" w:rsidRDefault="000C3C55" w:rsidP="00487E59">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color w:val="000000"/>
                <w:sz w:val="24"/>
                <w:szCs w:val="24"/>
                <w:lang w:val="uk-UA"/>
              </w:rPr>
              <w:t xml:space="preserve">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w:t>
            </w:r>
            <w:r w:rsidRPr="000C3C55">
              <w:rPr>
                <w:rFonts w:ascii="Times New Roman" w:eastAsia="Times New Roman" w:hAnsi="Times New Roman" w:cs="Times New Roman"/>
                <w:color w:val="000000"/>
                <w:sz w:val="24"/>
                <w:szCs w:val="24"/>
                <w:lang w:val="uk-UA"/>
              </w:rPr>
              <w:lastRenderedPageBreak/>
              <w:t>міста</w:t>
            </w:r>
          </w:p>
          <w:p w:rsidR="000C3C55" w:rsidRPr="000C3C55" w:rsidRDefault="000C3C55" w:rsidP="00487E59">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r w:rsidR="00487E59">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sz w:val="24"/>
                <w:szCs w:val="24"/>
                <w:lang w:val="uk-UA"/>
              </w:rPr>
              <w:t xml:space="preserve">розгляд звернень та скарг підприємств, установ, організацій і громадян у сфері благоустрою </w:t>
            </w:r>
          </w:p>
          <w:p w:rsidR="000C3C55" w:rsidRPr="000C3C55" w:rsidRDefault="00487E59" w:rsidP="00487E59">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0C3C55" w:rsidRPr="000C3C55">
              <w:rPr>
                <w:rFonts w:ascii="Times New Roman" w:eastAsia="Times New Roman" w:hAnsi="Times New Roman" w:cs="Times New Roman"/>
                <w:sz w:val="24"/>
                <w:szCs w:val="24"/>
                <w:lang w:val="uk-UA"/>
              </w:rPr>
              <w:t xml:space="preserve">забезпечення розробки регуляторного акту </w:t>
            </w:r>
            <w:proofErr w:type="spellStart"/>
            <w:r w:rsidR="000C3C55" w:rsidRPr="000C3C55">
              <w:rPr>
                <w:rFonts w:ascii="Times New Roman" w:eastAsia="Times New Roman" w:hAnsi="Times New Roman" w:cs="Times New Roman"/>
                <w:sz w:val="24"/>
                <w:szCs w:val="24"/>
                <w:lang w:val="uk-UA"/>
              </w:rPr>
              <w:t>“Порядок</w:t>
            </w:r>
            <w:proofErr w:type="spellEnd"/>
            <w:r w:rsidR="000C3C55" w:rsidRPr="000C3C55">
              <w:rPr>
                <w:rFonts w:ascii="Times New Roman" w:eastAsia="Times New Roman" w:hAnsi="Times New Roman" w:cs="Times New Roman"/>
                <w:sz w:val="24"/>
                <w:szCs w:val="24"/>
                <w:lang w:val="uk-UA"/>
              </w:rPr>
              <w:t xml:space="preserve"> демонтажу тимчасових споруд для провадження підприємницької діяльності у місті </w:t>
            </w:r>
            <w:proofErr w:type="spellStart"/>
            <w:r w:rsidR="000C3C55" w:rsidRPr="000C3C55">
              <w:rPr>
                <w:rFonts w:ascii="Times New Roman" w:eastAsia="Times New Roman" w:hAnsi="Times New Roman" w:cs="Times New Roman"/>
                <w:sz w:val="24"/>
                <w:szCs w:val="24"/>
                <w:lang w:val="uk-UA"/>
              </w:rPr>
              <w:t>Сєвєродонецьку”</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Відділ по контролю за благоустроєм та санітарним станом міста</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Не потребує коштів</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0C3C55" w:rsidRPr="000C3C55" w:rsidTr="00027035">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Всього:</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7350,553</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r>
    </w:tbl>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xml:space="preserve">                      </w:t>
      </w:r>
      <w:r w:rsidR="00027035">
        <w:rPr>
          <w:rFonts w:ascii="Times New Roman" w:eastAsia="Times New Roman" w:hAnsi="Times New Roman" w:cs="Times New Roman"/>
          <w:b/>
          <w:bCs/>
          <w:sz w:val="24"/>
          <w:szCs w:val="24"/>
          <w:lang w:val="uk-UA"/>
        </w:rPr>
        <w:t xml:space="preserve">     </w:t>
      </w:r>
      <w:r w:rsidRPr="000C3C55">
        <w:rPr>
          <w:rFonts w:ascii="Times New Roman" w:eastAsia="Times New Roman" w:hAnsi="Times New Roman" w:cs="Times New Roman"/>
          <w:b/>
          <w:bCs/>
          <w:sz w:val="24"/>
          <w:szCs w:val="24"/>
          <w:lang w:val="uk-UA"/>
        </w:rPr>
        <w:t>7. Ресурсне забезпечення Програми.</w:t>
      </w:r>
      <w:r w:rsidRPr="000C3C55">
        <w:rPr>
          <w:rFonts w:ascii="Times New Roman" w:eastAsia="Times New Roman" w:hAnsi="Times New Roman" w:cs="Times New Roman"/>
          <w:sz w:val="24"/>
          <w:szCs w:val="24"/>
          <w:lang w:val="en-US"/>
        </w:rPr>
        <w:t> </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 xml:space="preserve">На 2018 р. планується  фінансування в обсязі  </w:t>
      </w:r>
      <w:r w:rsidRPr="000C3C55">
        <w:rPr>
          <w:rFonts w:ascii="Times New Roman" w:eastAsia="Times New Roman" w:hAnsi="Times New Roman" w:cs="Times New Roman"/>
          <w:b/>
          <w:bCs/>
          <w:sz w:val="24"/>
          <w:szCs w:val="24"/>
          <w:lang w:val="uk-UA"/>
        </w:rPr>
        <w:t>7350,553</w:t>
      </w:r>
      <w:r w:rsidRPr="000C3C55">
        <w:rPr>
          <w:rFonts w:ascii="Times New Roman" w:eastAsia="Times New Roman" w:hAnsi="Times New Roman" w:cs="Times New Roman"/>
          <w:sz w:val="24"/>
          <w:szCs w:val="24"/>
          <w:lang w:val="uk-UA"/>
        </w:rPr>
        <w:t xml:space="preserve">  тис. грн., в тому числі: кошти місцевого бюджету     7350,553</w:t>
      </w:r>
      <w:r w:rsidRPr="000C3C55">
        <w:rPr>
          <w:rFonts w:ascii="Times New Roman" w:eastAsia="Times New Roman" w:hAnsi="Times New Roman" w:cs="Times New Roman"/>
          <w:b/>
          <w:bCs/>
          <w:sz w:val="24"/>
          <w:szCs w:val="24"/>
          <w:lang w:val="uk-UA"/>
        </w:rPr>
        <w:t> </w:t>
      </w:r>
      <w:r w:rsidRPr="000C3C55">
        <w:rPr>
          <w:rFonts w:ascii="Times New Roman" w:eastAsia="Times New Roman" w:hAnsi="Times New Roman" w:cs="Times New Roman"/>
          <w:sz w:val="24"/>
          <w:szCs w:val="24"/>
          <w:lang w:val="uk-UA"/>
        </w:rPr>
        <w:t xml:space="preserve">тис. </w:t>
      </w:r>
      <w:proofErr w:type="spellStart"/>
      <w:r w:rsidRPr="000C3C55">
        <w:rPr>
          <w:rFonts w:ascii="Times New Roman" w:eastAsia="Times New Roman" w:hAnsi="Times New Roman" w:cs="Times New Roman"/>
          <w:sz w:val="24"/>
          <w:szCs w:val="24"/>
          <w:lang w:val="uk-UA"/>
        </w:rPr>
        <w:t>грн</w:t>
      </w:r>
      <w:proofErr w:type="spellEnd"/>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Програма благоустрою в попередніх роках не розроблялось, розробляється відділом по контролю за благоустроєм та санітарним станом міста вперше, тому попередні дані за заходами, вказаними в програмі відсутні.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 xml:space="preserve">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w:t>
      </w:r>
      <w:proofErr w:type="spellStart"/>
      <w:r w:rsidRPr="000C3C55">
        <w:rPr>
          <w:rFonts w:ascii="Times New Roman" w:eastAsia="Times New Roman" w:hAnsi="Times New Roman" w:cs="Times New Roman"/>
          <w:sz w:val="24"/>
          <w:szCs w:val="24"/>
          <w:lang w:val="uk-UA"/>
        </w:rPr>
        <w:t>Сєвєродонецької</w:t>
      </w:r>
      <w:proofErr w:type="spellEnd"/>
      <w:r w:rsidRPr="000C3C55">
        <w:rPr>
          <w:rFonts w:ascii="Times New Roman" w:eastAsia="Times New Roman" w:hAnsi="Times New Roman" w:cs="Times New Roman"/>
          <w:sz w:val="24"/>
          <w:szCs w:val="24"/>
          <w:lang w:val="uk-UA"/>
        </w:rPr>
        <w:t xml:space="preserve"> міської ради.</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b/>
          <w:bCs/>
          <w:sz w:val="24"/>
          <w:szCs w:val="24"/>
          <w:lang w:val="uk-UA"/>
        </w:rPr>
        <w:t>9. Очікувані результати виконання Програми.</w:t>
      </w:r>
      <w:r w:rsidRPr="000C3C55">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2377"/>
        <w:gridCol w:w="2454"/>
        <w:gridCol w:w="2407"/>
        <w:gridCol w:w="2407"/>
      </w:tblGrid>
      <w:tr w:rsidR="000C3C55" w:rsidRPr="000C3C55" w:rsidTr="000C3C55">
        <w:trPr>
          <w:trHeight w:val="780"/>
          <w:tblCellSpacing w:w="0" w:type="dxa"/>
        </w:trPr>
        <w:tc>
          <w:tcPr>
            <w:tcW w:w="2310"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Найменування завдання</w:t>
            </w:r>
          </w:p>
        </w:tc>
        <w:tc>
          <w:tcPr>
            <w:tcW w:w="2385"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113"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Найменування</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показника</w:t>
            </w:r>
          </w:p>
        </w:tc>
        <w:tc>
          <w:tcPr>
            <w:tcW w:w="2340"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Одиниця виміру</w:t>
            </w:r>
          </w:p>
        </w:tc>
        <w:tc>
          <w:tcPr>
            <w:tcW w:w="234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C3C55" w:rsidRPr="000C3C55" w:rsidRDefault="000C3C55" w:rsidP="000C3C55">
            <w:pPr>
              <w:spacing w:before="100" w:beforeAutospacing="1" w:after="113"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Значення</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показника</w:t>
            </w:r>
          </w:p>
        </w:tc>
      </w:tr>
      <w:tr w:rsidR="000C3C55" w:rsidRPr="000C3C55" w:rsidTr="000C3C55">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Благоустрій</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зупиночних</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комплексів</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1785.00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21</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lastRenderedPageBreak/>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85.00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Підвищення рівня</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комфортності і безпеки пасажирів, естетичного вигляду зупинок</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xml:space="preserve">% </w:t>
            </w:r>
            <w:r w:rsidRPr="000C3C55">
              <w:rPr>
                <w:rFonts w:ascii="Times New Roman" w:eastAsia="Times New Roman" w:hAnsi="Times New Roman" w:cs="Times New Roman"/>
                <w:sz w:val="24"/>
                <w:szCs w:val="24"/>
                <w:lang w:val="uk-UA"/>
              </w:rPr>
              <w:t>від загальної кількості зупинок</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w:t>
            </w:r>
          </w:p>
        </w:tc>
      </w:tr>
      <w:tr w:rsidR="000C3C55" w:rsidRPr="000C3C55" w:rsidTr="000C3C55">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Благоустрій скверу</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Космонавтів, 29</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2500,00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shd w:val="clear" w:color="auto" w:fill="FFFFFF"/>
              </w:rPr>
              <w:t>  м</w:t>
            </w:r>
            <w:proofErr w:type="gramStart"/>
            <w:r w:rsidRPr="000C3C55">
              <w:rPr>
                <w:rFonts w:ascii="Times New Roman" w:eastAsia="Times New Roman" w:hAnsi="Times New Roman" w:cs="Times New Roman"/>
                <w:sz w:val="24"/>
                <w:szCs w:val="24"/>
                <w:shd w:val="clear" w:color="auto" w:fill="FFFFFF"/>
              </w:rPr>
              <w:t>2</w:t>
            </w:r>
            <w:proofErr w:type="gramEnd"/>
            <w:r w:rsidRPr="000C3C55">
              <w:rPr>
                <w:rFonts w:ascii="Times New Roman" w:eastAsia="Times New Roman" w:hAnsi="Times New Roman" w:cs="Times New Roman"/>
                <w:sz w:val="24"/>
                <w:szCs w:val="24"/>
                <w:shd w:val="clear" w:color="auto" w:fill="FFFFFF"/>
              </w:rPr>
              <w:t xml:space="preserve"> тротуара</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roofErr w:type="spellStart"/>
            <w:proofErr w:type="gramStart"/>
            <w:r w:rsidRPr="000C3C55">
              <w:rPr>
                <w:rFonts w:ascii="Times New Roman" w:eastAsia="Times New Roman" w:hAnsi="Times New Roman" w:cs="Times New Roman"/>
                <w:color w:val="000000"/>
                <w:sz w:val="24"/>
                <w:szCs w:val="24"/>
                <w:shd w:val="clear" w:color="auto" w:fill="FFFFFF"/>
              </w:rPr>
              <w:t>шт</w:t>
            </w:r>
            <w:proofErr w:type="spellEnd"/>
            <w:proofErr w:type="gramEnd"/>
            <w:r w:rsidRPr="000C3C55">
              <w:rPr>
                <w:rFonts w:ascii="Times New Roman" w:eastAsia="Times New Roman" w:hAnsi="Times New Roman" w:cs="Times New Roman"/>
                <w:color w:val="000000"/>
                <w:sz w:val="24"/>
                <w:szCs w:val="24"/>
                <w:shd w:val="clear" w:color="auto" w:fill="FFFFFF"/>
              </w:rPr>
              <w:t xml:space="preserve"> деревьев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4910</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750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shd w:val="clear" w:color="auto" w:fill="FFFFFF"/>
                <w:lang w:val="uk-UA"/>
              </w:rPr>
              <w:t xml:space="preserve">На 1 м2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shd w:val="clear" w:color="auto" w:fill="FFFFFF"/>
                <w:lang w:val="uk-UA"/>
              </w:rPr>
              <w:t>На 1 дерево</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2500</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350</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840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Створення сприятливих умов для</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shd w:val="clear" w:color="auto" w:fill="FFFFFF"/>
              </w:rPr>
              <w:t>Площадь м</w:t>
            </w:r>
            <w:proofErr w:type="gramStart"/>
            <w:r w:rsidRPr="000C3C55">
              <w:rPr>
                <w:rFonts w:ascii="Times New Roman" w:eastAsia="Times New Roman" w:hAnsi="Times New Roman" w:cs="Times New Roman"/>
                <w:sz w:val="24"/>
                <w:szCs w:val="24"/>
                <w:shd w:val="clear" w:color="auto" w:fill="FFFFFF"/>
              </w:rPr>
              <w:t>2</w:t>
            </w:r>
            <w:proofErr w:type="gramEnd"/>
            <w:r w:rsidRPr="000C3C55">
              <w:rPr>
                <w:rFonts w:ascii="Times New Roman" w:eastAsia="Times New Roman" w:hAnsi="Times New Roman" w:cs="Times New Roman"/>
                <w:sz w:val="24"/>
                <w:szCs w:val="24"/>
                <w:shd w:val="clear" w:color="auto" w:fill="FFFFFF"/>
              </w:rPr>
              <w:t xml:space="preserve"> для отдыха.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10000м2</w:t>
            </w:r>
          </w:p>
        </w:tc>
      </w:tr>
      <w:tr w:rsidR="000C3C55" w:rsidRPr="000C3C55" w:rsidTr="000C3C55">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Проект благоустрою скверу Космонавтів, 25</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150,00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150,00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Створення сприятливих умов для</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tc>
      </w:tr>
      <w:tr w:rsidR="000C3C55" w:rsidRPr="000C3C55" w:rsidTr="000C3C55">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Придбання урн</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201.00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262</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0,765</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Покращення санітарного стану міста</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8</w:t>
            </w:r>
          </w:p>
        </w:tc>
      </w:tr>
      <w:tr w:rsidR="000C3C55" w:rsidRPr="000C3C55" w:rsidTr="000C3C55">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Встановлення лав</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230.00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76</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Створення комфортних умов для відпочинку мешканців  на прибудинкових територіях</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від загальної потреби в лавах біля під’їздів житлових будинків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22%</w:t>
            </w:r>
          </w:p>
        </w:tc>
      </w:tr>
      <w:tr w:rsidR="000C3C55" w:rsidRPr="000C3C55" w:rsidTr="000C3C55">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Розміщення гостьової автомобільної </w:t>
            </w:r>
            <w:proofErr w:type="spellStart"/>
            <w:r w:rsidRPr="000C3C55">
              <w:rPr>
                <w:rFonts w:ascii="Times New Roman" w:eastAsia="Times New Roman" w:hAnsi="Times New Roman" w:cs="Times New Roman"/>
                <w:b/>
                <w:bCs/>
                <w:sz w:val="24"/>
                <w:szCs w:val="24"/>
                <w:lang w:val="uk-UA"/>
              </w:rPr>
              <w:t>парковки</w:t>
            </w:r>
            <w:proofErr w:type="spellEnd"/>
            <w:r w:rsidRPr="000C3C55">
              <w:rPr>
                <w:rFonts w:ascii="Times New Roman" w:eastAsia="Times New Roman" w:hAnsi="Times New Roman" w:cs="Times New Roman"/>
                <w:b/>
                <w:bCs/>
                <w:sz w:val="24"/>
                <w:szCs w:val="24"/>
                <w:lang w:val="uk-UA"/>
              </w:rPr>
              <w:t xml:space="preserve"> </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2484,553</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2484,553</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Підвищення рівня безпеки дорожнього руху, упорядкування стану та підвищення культури паркування</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tc>
      </w:tr>
      <w:tr w:rsidR="000C3C55" w:rsidRPr="000C3C55" w:rsidTr="000C3C55">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Контроль за станом благоустрою міста</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b/>
                <w:bCs/>
                <w:sz w:val="24"/>
                <w:szCs w:val="24"/>
                <w:lang w:val="uk-UA"/>
              </w:rPr>
              <w:t>Сєвєродонецька</w:t>
            </w:r>
            <w:proofErr w:type="spellEnd"/>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r>
      <w:tr w:rsidR="000C3C55" w:rsidRPr="000C3C55" w:rsidTr="000C3C55">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кількість проведених рейдів з виявлення порушень Правил благоустрою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-кількість</w:t>
            </w:r>
            <w:proofErr w:type="spellEnd"/>
            <w:r w:rsidRPr="000C3C55">
              <w:rPr>
                <w:rFonts w:ascii="Times New Roman" w:eastAsia="Times New Roman" w:hAnsi="Times New Roman" w:cs="Times New Roman"/>
                <w:sz w:val="24"/>
                <w:szCs w:val="24"/>
                <w:lang w:val="uk-UA"/>
              </w:rPr>
              <w:t xml:space="preserve"> складених адміністративних протоколів у сфері благоустрою</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-кількість</w:t>
            </w:r>
            <w:proofErr w:type="spellEnd"/>
            <w:r w:rsidRPr="000C3C55">
              <w:rPr>
                <w:rFonts w:ascii="Times New Roman" w:eastAsia="Times New Roman" w:hAnsi="Times New Roman" w:cs="Times New Roman"/>
                <w:sz w:val="24"/>
                <w:szCs w:val="24"/>
                <w:lang w:val="uk-UA"/>
              </w:rPr>
              <w:t xml:space="preserve"> приписів та попереджень у сфері благоустрою</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-охоплена</w:t>
            </w:r>
            <w:proofErr w:type="spellEnd"/>
            <w:r w:rsidRPr="000C3C55">
              <w:rPr>
                <w:rFonts w:ascii="Times New Roman" w:eastAsia="Times New Roman" w:hAnsi="Times New Roman" w:cs="Times New Roman"/>
                <w:sz w:val="24"/>
                <w:szCs w:val="24"/>
                <w:lang w:val="uk-UA"/>
              </w:rPr>
              <w:t xml:space="preserve"> аудиторія населення при проведенні роз’яснювальної </w:t>
            </w:r>
            <w:r w:rsidRPr="000C3C55">
              <w:rPr>
                <w:rFonts w:ascii="Times New Roman" w:eastAsia="Times New Roman" w:hAnsi="Times New Roman" w:cs="Times New Roman"/>
                <w:sz w:val="24"/>
                <w:szCs w:val="24"/>
                <w:lang w:val="uk-UA"/>
              </w:rPr>
              <w:lastRenderedPageBreak/>
              <w:t>роботи (</w:t>
            </w:r>
            <w:proofErr w:type="spellStart"/>
            <w:r w:rsidRPr="000C3C55">
              <w:rPr>
                <w:rFonts w:ascii="Times New Roman" w:eastAsia="Times New Roman" w:hAnsi="Times New Roman" w:cs="Times New Roman"/>
                <w:sz w:val="24"/>
                <w:szCs w:val="24"/>
                <w:lang w:val="uk-UA"/>
              </w:rPr>
              <w:t>чол</w:t>
            </w:r>
            <w:proofErr w:type="spellEnd"/>
            <w:r w:rsidRPr="000C3C55">
              <w:rPr>
                <w:rFonts w:ascii="Times New Roman" w:eastAsia="Times New Roman" w:hAnsi="Times New Roman" w:cs="Times New Roman"/>
                <w:sz w:val="24"/>
                <w:szCs w:val="24"/>
                <w:lang w:val="uk-UA"/>
              </w:rPr>
              <w:t>)</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-прийняття</w:t>
            </w:r>
            <w:proofErr w:type="spellEnd"/>
            <w:r w:rsidRPr="000C3C55">
              <w:rPr>
                <w:rFonts w:ascii="Times New Roman" w:eastAsia="Times New Roman" w:hAnsi="Times New Roman" w:cs="Times New Roman"/>
                <w:sz w:val="24"/>
                <w:szCs w:val="24"/>
                <w:lang w:val="uk-UA"/>
              </w:rPr>
              <w:t xml:space="preserve"> Порядку демонтажу тимчасових споруд для провадження підприємницької діяльності у місті </w:t>
            </w:r>
            <w:proofErr w:type="spellStart"/>
            <w:r w:rsidRPr="000C3C55">
              <w:rPr>
                <w:rFonts w:ascii="Times New Roman" w:eastAsia="Times New Roman" w:hAnsi="Times New Roman" w:cs="Times New Roman"/>
                <w:sz w:val="24"/>
                <w:szCs w:val="24"/>
                <w:lang w:val="uk-UA"/>
              </w:rPr>
              <w:t>Сєвєродонецьку</w:t>
            </w:r>
            <w:proofErr w:type="spellEnd"/>
            <w:r w:rsidRPr="000C3C55">
              <w:rPr>
                <w:rFonts w:ascii="Times New Roman" w:eastAsia="Times New Roman" w:hAnsi="Times New Roman" w:cs="Times New Roman"/>
                <w:sz w:val="24"/>
                <w:szCs w:val="24"/>
                <w:lang w:val="uk-UA"/>
              </w:rPr>
              <w:t xml:space="preserve"> (документів)</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-участь</w:t>
            </w:r>
            <w:proofErr w:type="spellEnd"/>
            <w:r w:rsidRPr="000C3C55">
              <w:rPr>
                <w:rFonts w:ascii="Times New Roman" w:eastAsia="Times New Roman" w:hAnsi="Times New Roman" w:cs="Times New Roman"/>
                <w:sz w:val="24"/>
                <w:szCs w:val="24"/>
                <w:lang w:val="uk-UA"/>
              </w:rPr>
              <w:t xml:space="preserve"> у роботі засідань комісії по контролю за станом благоустрою міськради ( засідань)</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-вирішення</w:t>
            </w:r>
            <w:proofErr w:type="spellEnd"/>
            <w:r w:rsidRPr="000C3C55">
              <w:rPr>
                <w:rFonts w:ascii="Times New Roman" w:eastAsia="Times New Roman" w:hAnsi="Times New Roman" w:cs="Times New Roman"/>
                <w:sz w:val="24"/>
                <w:szCs w:val="24"/>
                <w:lang w:val="uk-UA"/>
              </w:rPr>
              <w:t xml:space="preserve"> питань по зверненням та скаргам у сфері благоустрою </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120</w:t>
            </w: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w:t>
            </w: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50</w:t>
            </w: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2000</w:t>
            </w: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p w:rsidR="000C3C55" w:rsidRPr="000C3C55" w:rsidRDefault="000C3C55" w:rsidP="000C3C55">
            <w:pPr>
              <w:spacing w:before="100" w:beforeAutospacing="1" w:after="240" w:line="240" w:lineRule="auto"/>
              <w:jc w:val="center"/>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jc w:val="center"/>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jc w:val="center"/>
              <w:rPr>
                <w:rFonts w:ascii="Times New Roman" w:eastAsia="Times New Roman" w:hAnsi="Times New Roman" w:cs="Times New Roman"/>
                <w:sz w:val="24"/>
                <w:szCs w:val="24"/>
                <w:lang w:val="uk-UA"/>
              </w:rPr>
            </w:pPr>
          </w:p>
          <w:p w:rsidR="000C3C55" w:rsidRPr="000C3C55" w:rsidRDefault="000C3C55" w:rsidP="000C3C55">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w:t>
            </w:r>
          </w:p>
          <w:p w:rsidR="000C3C55" w:rsidRPr="000C3C55" w:rsidRDefault="000C3C55" w:rsidP="000C3C55">
            <w:pPr>
              <w:spacing w:before="100" w:beforeAutospacing="1" w:after="240" w:line="240" w:lineRule="auto"/>
              <w:jc w:val="center"/>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jc w:val="center"/>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50</w:t>
            </w:r>
          </w:p>
        </w:tc>
      </w:tr>
      <w:tr w:rsidR="000C3C55" w:rsidRPr="000C3C55" w:rsidTr="000C3C55">
        <w:trPr>
          <w:trHeight w:val="900"/>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r>
      <w:tr w:rsidR="000C3C55" w:rsidRPr="000C3C55" w:rsidTr="000C3C55">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Забезпечення дотримання Правил благоустрою території міста </w:t>
            </w:r>
            <w:proofErr w:type="spellStart"/>
            <w:r w:rsidRPr="000C3C55">
              <w:rPr>
                <w:rFonts w:ascii="Times New Roman" w:eastAsia="Times New Roman" w:hAnsi="Times New Roman" w:cs="Times New Roman"/>
                <w:sz w:val="24"/>
                <w:szCs w:val="24"/>
                <w:lang w:val="uk-UA"/>
              </w:rPr>
              <w:t>Сєвєродонецька</w:t>
            </w:r>
            <w:proofErr w:type="spellEnd"/>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tc>
      </w:tr>
    </w:tbl>
    <w:p w:rsidR="000C3C55" w:rsidRPr="000C3C55" w:rsidRDefault="000C3C55" w:rsidP="000C3C55">
      <w:pPr>
        <w:spacing w:before="100" w:beforeAutospacing="1" w:after="119"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b/>
          <w:bCs/>
          <w:sz w:val="24"/>
          <w:szCs w:val="24"/>
          <w:lang w:val="uk-UA"/>
        </w:rPr>
        <w:t>Керуючий справами виконкому</w:t>
      </w:r>
      <w:r w:rsidR="00487E59">
        <w:rPr>
          <w:rFonts w:ascii="Times New Roman" w:eastAsia="Times New Roman" w:hAnsi="Times New Roman" w:cs="Times New Roman"/>
          <w:b/>
          <w:bCs/>
          <w:sz w:val="24"/>
          <w:szCs w:val="24"/>
          <w:lang w:val="uk-UA"/>
        </w:rPr>
        <w:t xml:space="preserve">                    </w:t>
      </w:r>
      <w:r w:rsidR="00027035">
        <w:rPr>
          <w:rFonts w:ascii="Times New Roman" w:eastAsia="Times New Roman" w:hAnsi="Times New Roman" w:cs="Times New Roman"/>
          <w:b/>
          <w:bCs/>
          <w:sz w:val="24"/>
          <w:szCs w:val="24"/>
          <w:lang w:val="uk-UA"/>
        </w:rPr>
        <w:t xml:space="preserve">           </w:t>
      </w:r>
      <w:r w:rsidR="00487E59">
        <w:rPr>
          <w:rFonts w:ascii="Times New Roman" w:eastAsia="Times New Roman" w:hAnsi="Times New Roman" w:cs="Times New Roman"/>
          <w:b/>
          <w:bCs/>
          <w:sz w:val="24"/>
          <w:szCs w:val="24"/>
          <w:lang w:val="uk-UA"/>
        </w:rPr>
        <w:t xml:space="preserve">                       </w:t>
      </w:r>
      <w:r w:rsidRPr="000C3C55">
        <w:rPr>
          <w:rFonts w:ascii="Times New Roman" w:eastAsia="Times New Roman" w:hAnsi="Times New Roman" w:cs="Times New Roman"/>
          <w:b/>
          <w:bCs/>
          <w:sz w:val="24"/>
          <w:szCs w:val="24"/>
          <w:lang w:val="uk-UA"/>
        </w:rPr>
        <w:t xml:space="preserve"> Ю.А.Журба</w:t>
      </w: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
    <w:p w:rsidR="000C3C55" w:rsidRDefault="000C3C55"/>
    <w:sectPr w:rsidR="000C3C55" w:rsidSect="00390C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useFELayout/>
  </w:compat>
  <w:rsids>
    <w:rsidRoot w:val="000C3C55"/>
    <w:rsid w:val="00027035"/>
    <w:rsid w:val="000C3C55"/>
    <w:rsid w:val="00264C32"/>
    <w:rsid w:val="00390C7D"/>
    <w:rsid w:val="00487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C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3C55"/>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89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2601</Words>
  <Characters>14831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2018-08-21T11:54:00Z</dcterms:created>
  <dcterms:modified xsi:type="dcterms:W3CDTF">2018-08-23T10:21:00Z</dcterms:modified>
</cp:coreProperties>
</file>