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58" w:rsidRDefault="00231B58" w:rsidP="00BA280F">
      <w:pPr>
        <w:pStyle w:val="11"/>
        <w:keepNext w:val="0"/>
        <w:widowControl/>
        <w:jc w:val="right"/>
      </w:pPr>
      <w:r>
        <w:t>Проєкт</w:t>
      </w:r>
    </w:p>
    <w:p w:rsidR="00231B58" w:rsidRDefault="00231B58" w:rsidP="00D95C8C">
      <w:pPr>
        <w:pStyle w:val="11"/>
        <w:keepNext w:val="0"/>
        <w:widowControl/>
      </w:pPr>
      <w:r>
        <w:t>СЄВЄРОДОНЕЦЬКА МІСЬКА РАДА</w:t>
      </w:r>
    </w:p>
    <w:p w:rsidR="00231B58" w:rsidRDefault="00231B58" w:rsidP="00D95C8C">
      <w:pPr>
        <w:pStyle w:val="11"/>
        <w:keepNext w:val="0"/>
        <w:widowControl/>
      </w:pPr>
      <w:r>
        <w:rPr>
          <w:lang w:val="ru-RU"/>
        </w:rPr>
        <w:t>СЬОМОГО</w:t>
      </w:r>
      <w:r>
        <w:t xml:space="preserve"> СКЛИКАННЯ</w:t>
      </w:r>
    </w:p>
    <w:p w:rsidR="00231B58" w:rsidRDefault="00231B58" w:rsidP="00D95C8C">
      <w:pPr>
        <w:pStyle w:val="11"/>
        <w:keepNext w:val="0"/>
        <w:widowControl/>
      </w:pPr>
      <w:r>
        <w:t>___________________ (чергова) сесія</w:t>
      </w:r>
    </w:p>
    <w:p w:rsidR="00231B58" w:rsidRDefault="00231B58" w:rsidP="00D95C8C">
      <w:pPr>
        <w:jc w:val="both"/>
        <w:rPr>
          <w:b/>
          <w:bCs/>
          <w:shd w:val="clear" w:color="auto" w:fill="00FF00"/>
          <w:lang w:val="uk-UA"/>
        </w:rPr>
      </w:pPr>
    </w:p>
    <w:p w:rsidR="00231B58" w:rsidRDefault="00231B58" w:rsidP="00BA280F">
      <w:pPr>
        <w:jc w:val="both"/>
        <w:rPr>
          <w:b/>
          <w:bCs/>
          <w:shd w:val="clear" w:color="auto" w:fill="00FF00"/>
          <w:lang w:val="uk-UA"/>
        </w:rPr>
      </w:pPr>
    </w:p>
    <w:p w:rsidR="00231B58" w:rsidRDefault="00231B58" w:rsidP="00BA280F">
      <w:pPr>
        <w:pStyle w:val="11"/>
        <w:widowControl/>
      </w:pPr>
      <w:r>
        <w:t xml:space="preserve">РІШЕННЯ №  </w:t>
      </w:r>
    </w:p>
    <w:p w:rsidR="00231B58" w:rsidRDefault="00231B58" w:rsidP="00BA280F">
      <w:pPr>
        <w:jc w:val="both"/>
        <w:rPr>
          <w:lang w:val="uk-UA"/>
        </w:rPr>
      </w:pPr>
      <w:r>
        <w:rPr>
          <w:lang w:val="uk-UA"/>
        </w:rPr>
        <w:t>“____ ”             20__ року</w:t>
      </w:r>
    </w:p>
    <w:p w:rsidR="00231B58" w:rsidRDefault="00231B58" w:rsidP="00BA280F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231B58" w:rsidRDefault="00231B58" w:rsidP="00CE1E91">
      <w:pPr>
        <w:rPr>
          <w:lang w:val="uk-UA"/>
        </w:rPr>
      </w:pPr>
      <w:r>
        <w:rPr>
          <w:lang w:val="uk-UA"/>
        </w:rPr>
        <w:t xml:space="preserve">Про  безоплатну передачу  на  баланс </w:t>
      </w:r>
    </w:p>
    <w:p w:rsidR="00231B58" w:rsidRDefault="00231B58" w:rsidP="00CE1E91">
      <w:pPr>
        <w:rPr>
          <w:lang w:val="uk-UA"/>
        </w:rPr>
      </w:pPr>
      <w:r>
        <w:rPr>
          <w:lang w:val="uk-UA"/>
        </w:rPr>
        <w:t>Відділу культури Сєвєродонецької міської</w:t>
      </w:r>
    </w:p>
    <w:p w:rsidR="00231B58" w:rsidRDefault="00231B58" w:rsidP="00CE1E91">
      <w:pPr>
        <w:rPr>
          <w:lang w:val="uk-UA"/>
        </w:rPr>
      </w:pPr>
      <w:r>
        <w:rPr>
          <w:lang w:val="uk-UA"/>
        </w:rPr>
        <w:t xml:space="preserve">ради витрат по закінченому будівництвом </w:t>
      </w:r>
    </w:p>
    <w:p w:rsidR="00231B58" w:rsidRDefault="00231B58" w:rsidP="00CE1E91">
      <w:pPr>
        <w:rPr>
          <w:lang w:val="uk-UA"/>
        </w:rPr>
      </w:pPr>
      <w:r>
        <w:rPr>
          <w:lang w:val="uk-UA"/>
        </w:rPr>
        <w:t xml:space="preserve">об’єкту «Будівництво пєлєтної котельні </w:t>
      </w:r>
    </w:p>
    <w:p w:rsidR="00231B58" w:rsidRDefault="00231B58" w:rsidP="00464379">
      <w:pPr>
        <w:rPr>
          <w:lang w:val="uk-UA"/>
        </w:rPr>
      </w:pPr>
      <w:r>
        <w:rPr>
          <w:lang w:val="uk-UA"/>
        </w:rPr>
        <w:t>для комунального закладу Сєвєродонецький</w:t>
      </w:r>
    </w:p>
    <w:p w:rsidR="00231B58" w:rsidRDefault="00231B58" w:rsidP="00464379">
      <w:pPr>
        <w:rPr>
          <w:lang w:val="uk-UA"/>
        </w:rPr>
      </w:pPr>
      <w:r>
        <w:rPr>
          <w:lang w:val="uk-UA"/>
        </w:rPr>
        <w:t>міський палац культури»</w:t>
      </w:r>
    </w:p>
    <w:p w:rsidR="00231B58" w:rsidRDefault="00231B58" w:rsidP="00464379">
      <w:pPr>
        <w:rPr>
          <w:b/>
          <w:bCs/>
          <w:lang w:val="uk-UA"/>
        </w:rPr>
      </w:pPr>
    </w:p>
    <w:p w:rsidR="00231B58" w:rsidRPr="003F5F9D" w:rsidRDefault="00231B58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 xml:space="preserve">беручи до уваги </w:t>
      </w:r>
      <w:r>
        <w:rPr>
          <w:lang w:val="uk-UA"/>
        </w:rPr>
        <w:t xml:space="preserve">декларацію про </w:t>
      </w:r>
      <w:r w:rsidRPr="00810CDE">
        <w:rPr>
          <w:lang w:val="uk-UA"/>
        </w:rPr>
        <w:t xml:space="preserve"> готовність до експлуатації об</w:t>
      </w:r>
      <w:r w:rsidRPr="00810CDE">
        <w:rPr>
          <w:rFonts w:ascii="Calibri" w:hAnsi="Calibri" w:cs="Calibri"/>
          <w:lang w:val="uk-UA"/>
        </w:rPr>
        <w:t>'</w:t>
      </w:r>
      <w:r w:rsidRPr="00810CDE">
        <w:rPr>
          <w:lang w:val="uk-UA"/>
        </w:rPr>
        <w:t>єкта</w:t>
      </w:r>
      <w:r>
        <w:rPr>
          <w:lang w:val="uk-UA"/>
        </w:rPr>
        <w:t xml:space="preserve"> від 25.06.2020 р № ЛГ 141201761202</w:t>
      </w:r>
      <w:r w:rsidRPr="00810CDE">
        <w:rPr>
          <w:lang w:val="uk-UA"/>
        </w:rPr>
        <w:t xml:space="preserve">  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231B58" w:rsidRDefault="00231B58" w:rsidP="00C21DD4">
      <w:pPr>
        <w:jc w:val="both"/>
        <w:rPr>
          <w:shd w:val="clear" w:color="auto" w:fill="00FF00"/>
          <w:lang w:val="uk-UA"/>
        </w:rPr>
      </w:pPr>
    </w:p>
    <w:p w:rsidR="00231B58" w:rsidRDefault="00231B58" w:rsidP="00C21DD4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231B58" w:rsidRPr="005568F6" w:rsidRDefault="00231B58" w:rsidP="00C21DD4">
      <w:pPr>
        <w:jc w:val="both"/>
        <w:rPr>
          <w:lang w:val="uk-UA"/>
        </w:rPr>
      </w:pPr>
      <w:r>
        <w:rPr>
          <w:lang w:val="uk-UA"/>
        </w:rPr>
        <w:tab/>
        <w:t xml:space="preserve">1. Відділу капітального будівництва Сєвєродонецької міської ради безоплатно передати на баланс  Відділу культури  Сєвєродонецької міської ради , як органу, що здійснює централізований облік майна підпорядкованого йому закладу - </w:t>
      </w:r>
      <w:r>
        <w:rPr>
          <w:lang w:val="uk-UA"/>
        </w:rPr>
        <w:tab/>
        <w:t>Комунальний заклад «Сєвєродонецький міський палац культури» Сєвєродонецької міської ради Луганської області,  витрати по закінченому будівництвом об’єкту «Будівництво пєлєтної котельні для комунального закладу Сєвєродонецький міський палац культури»  у сумі  3276,63071 тис. грн. (Три мільйони двісті сімдесят шість  тисяч  шістсот тридцять  грн. 71  коп. ).</w:t>
      </w:r>
    </w:p>
    <w:p w:rsidR="00231B58" w:rsidRDefault="00231B58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 Прийняття-передачу вищеназваних витрат здійснити з урахуванням вимог чинного законодавства України.</w:t>
      </w:r>
    </w:p>
    <w:p w:rsidR="00231B58" w:rsidRDefault="00231B58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bCs/>
          <w:lang w:val="uk-UA"/>
        </w:rPr>
        <w:t>3.</w:t>
      </w:r>
      <w:r>
        <w:rPr>
          <w:b/>
          <w:bCs/>
          <w:lang w:val="uk-UA"/>
        </w:rPr>
        <w:t xml:space="preserve"> </w:t>
      </w:r>
      <w:r w:rsidRPr="00791430">
        <w:rPr>
          <w:b/>
          <w:bCs/>
          <w:lang w:val="uk-UA"/>
        </w:rPr>
        <w:t>Дане рішення підлягає оприлюдненню</w:t>
      </w:r>
      <w:r>
        <w:rPr>
          <w:b/>
          <w:bCs/>
          <w:lang w:val="uk-UA"/>
        </w:rPr>
        <w:t>.</w:t>
      </w:r>
    </w:p>
    <w:p w:rsidR="00231B58" w:rsidRPr="00673F78" w:rsidRDefault="00231B58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31B58" w:rsidRPr="00673F78" w:rsidRDefault="00231B58" w:rsidP="00CE1E91">
      <w:pPr>
        <w:tabs>
          <w:tab w:val="left" w:pos="720"/>
        </w:tabs>
        <w:jc w:val="both"/>
        <w:rPr>
          <w:lang w:val="uk-UA"/>
        </w:rPr>
      </w:pPr>
    </w:p>
    <w:p w:rsidR="00231B58" w:rsidRDefault="00231B58" w:rsidP="00BA280F">
      <w:pPr>
        <w:rPr>
          <w:b/>
          <w:bCs/>
          <w:lang w:val="uk-UA"/>
        </w:rPr>
      </w:pPr>
      <w:r>
        <w:rPr>
          <w:b/>
          <w:bCs/>
          <w:lang w:val="uk-UA"/>
        </w:rPr>
        <w:t>Секретар ради,</w:t>
      </w:r>
    </w:p>
    <w:p w:rsidR="00231B58" w:rsidRPr="00314C7A" w:rsidRDefault="00231B58" w:rsidP="00BA280F">
      <w:pPr>
        <w:rPr>
          <w:b/>
          <w:bCs/>
          <w:lang w:val="uk-UA"/>
        </w:rPr>
      </w:pPr>
      <w:r>
        <w:rPr>
          <w:b/>
          <w:bCs/>
          <w:lang w:val="uk-UA"/>
        </w:rPr>
        <w:t>в.о. м</w:t>
      </w:r>
      <w:r w:rsidRPr="00314C7A">
        <w:rPr>
          <w:b/>
          <w:bCs/>
          <w:lang w:val="uk-UA"/>
        </w:rPr>
        <w:t>іськ</w:t>
      </w:r>
      <w:r>
        <w:rPr>
          <w:b/>
          <w:bCs/>
          <w:lang w:val="uk-UA"/>
        </w:rPr>
        <w:t xml:space="preserve">ого </w:t>
      </w:r>
      <w:r w:rsidRPr="00314C7A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В.ТКАЧУК</w:t>
      </w:r>
    </w:p>
    <w:p w:rsidR="00231B58" w:rsidRPr="00314C7A" w:rsidRDefault="00231B58" w:rsidP="00BA280F">
      <w:pPr>
        <w:rPr>
          <w:b/>
          <w:bCs/>
          <w:lang w:val="uk-UA"/>
        </w:rPr>
      </w:pP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</w:p>
    <w:p w:rsidR="00231B58" w:rsidRPr="00926A2C" w:rsidRDefault="00231B58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231B58" w:rsidRDefault="00231B58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231B58" w:rsidRDefault="00231B58" w:rsidP="00BA280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Начальник ВКБ міської ради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А.ЛАРІН </w:t>
      </w:r>
      <w:r>
        <w:rPr>
          <w:shd w:val="clear" w:color="auto" w:fill="FFFFFF"/>
          <w:lang w:val="uk-UA"/>
        </w:rPr>
        <w:tab/>
      </w:r>
    </w:p>
    <w:p w:rsidR="00231B58" w:rsidRDefault="00231B58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</w:p>
    <w:sectPr w:rsidR="00231B58" w:rsidSect="008820D4">
      <w:footnotePr>
        <w:pos w:val="beneathText"/>
      </w:footnotePr>
      <w:pgSz w:w="11905" w:h="16837"/>
      <w:pgMar w:top="573" w:right="851" w:bottom="352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80F"/>
    <w:rsid w:val="0007407D"/>
    <w:rsid w:val="0009487B"/>
    <w:rsid w:val="00156915"/>
    <w:rsid w:val="00206520"/>
    <w:rsid w:val="00231B58"/>
    <w:rsid w:val="00314C7A"/>
    <w:rsid w:val="00356B56"/>
    <w:rsid w:val="003840D2"/>
    <w:rsid w:val="003F5F9D"/>
    <w:rsid w:val="00411D7A"/>
    <w:rsid w:val="00413F00"/>
    <w:rsid w:val="00464379"/>
    <w:rsid w:val="005568F6"/>
    <w:rsid w:val="005D41AC"/>
    <w:rsid w:val="00612EAF"/>
    <w:rsid w:val="00646711"/>
    <w:rsid w:val="00673F78"/>
    <w:rsid w:val="00755E7D"/>
    <w:rsid w:val="00764FA5"/>
    <w:rsid w:val="00782F14"/>
    <w:rsid w:val="00791430"/>
    <w:rsid w:val="007B0C02"/>
    <w:rsid w:val="00810CDE"/>
    <w:rsid w:val="008820D4"/>
    <w:rsid w:val="00926A2C"/>
    <w:rsid w:val="009B080B"/>
    <w:rsid w:val="009E1604"/>
    <w:rsid w:val="00A35BDC"/>
    <w:rsid w:val="00A45E34"/>
    <w:rsid w:val="00AA48D1"/>
    <w:rsid w:val="00AA6E99"/>
    <w:rsid w:val="00B25CE3"/>
    <w:rsid w:val="00B34362"/>
    <w:rsid w:val="00BA280F"/>
    <w:rsid w:val="00BB7E83"/>
    <w:rsid w:val="00BC0FCC"/>
    <w:rsid w:val="00C21DD4"/>
    <w:rsid w:val="00CE1E91"/>
    <w:rsid w:val="00D21719"/>
    <w:rsid w:val="00D2411D"/>
    <w:rsid w:val="00D95C8C"/>
    <w:rsid w:val="00E84537"/>
    <w:rsid w:val="00F30837"/>
    <w:rsid w:val="00FA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0F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next w:val="Normal"/>
    <w:uiPriority w:val="99"/>
    <w:rsid w:val="00BA280F"/>
    <w:pPr>
      <w:keepNext/>
      <w:widowControl w:val="0"/>
      <w:suppressAutoHyphens w:val="0"/>
      <w:jc w:val="center"/>
    </w:pPr>
    <w:rPr>
      <w:b/>
      <w:bCs/>
      <w:sz w:val="28"/>
      <w:szCs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06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520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1058</Words>
  <Characters>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2020-07-01T11:04:00Z</cp:lastPrinted>
  <dcterms:created xsi:type="dcterms:W3CDTF">2020-07-01T07:34:00Z</dcterms:created>
  <dcterms:modified xsi:type="dcterms:W3CDTF">2020-07-03T06:36:00Z</dcterms:modified>
</cp:coreProperties>
</file>