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565E16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724178">
        <w:rPr>
          <w:sz w:val="36"/>
          <w:szCs w:val="36"/>
        </w:rPr>
        <w:t>151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565E16">
        <w:rPr>
          <w:b w:val="0"/>
          <w:sz w:val="28"/>
          <w:szCs w:val="28"/>
        </w:rPr>
        <w:t>0</w:t>
      </w:r>
      <w:r w:rsidR="001D2B64">
        <w:rPr>
          <w:b w:val="0"/>
          <w:sz w:val="28"/>
          <w:szCs w:val="28"/>
        </w:rPr>
        <w:t>7</w:t>
      </w:r>
      <w:r w:rsidR="00380EAC" w:rsidRPr="00345C0B">
        <w:rPr>
          <w:b w:val="0"/>
          <w:sz w:val="28"/>
          <w:szCs w:val="28"/>
        </w:rPr>
        <w:t xml:space="preserve">» </w:t>
      </w:r>
      <w:r w:rsidR="00565E16">
        <w:rPr>
          <w:b w:val="0"/>
          <w:sz w:val="28"/>
          <w:szCs w:val="28"/>
        </w:rPr>
        <w:t>травня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565E16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89295B">
        <w:rPr>
          <w:rFonts w:ascii="Times New Roman" w:hAnsi="Times New Roman" w:cs="Times New Roman"/>
          <w:sz w:val="26"/>
          <w:szCs w:val="26"/>
        </w:rPr>
        <w:t>проведення конкурсу</w:t>
      </w:r>
    </w:p>
    <w:p w:rsidR="00565E16" w:rsidRDefault="00FD6A01" w:rsidP="00565E16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на заміщення </w:t>
      </w:r>
      <w:r w:rsidR="00F92367">
        <w:rPr>
          <w:rFonts w:ascii="Times New Roman" w:hAnsi="Times New Roman" w:cs="Times New Roman"/>
          <w:sz w:val="26"/>
          <w:szCs w:val="26"/>
        </w:rPr>
        <w:t>вакантної посади</w:t>
      </w:r>
    </w:p>
    <w:p w:rsidR="00565E16" w:rsidRDefault="00565E16" w:rsidP="00565E16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фінансовому управлінні</w:t>
      </w:r>
    </w:p>
    <w:p w:rsidR="0089295B" w:rsidRDefault="00380EAC" w:rsidP="00BB2F05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Сєвєродонецької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9295B">
        <w:rPr>
          <w:rFonts w:ascii="Times New Roman" w:hAnsi="Times New Roman" w:cs="Times New Roman"/>
          <w:sz w:val="26"/>
          <w:szCs w:val="26"/>
        </w:rPr>
        <w:t>в</w:t>
      </w:r>
      <w:r w:rsidR="00F56C65" w:rsidRPr="0089295B">
        <w:rPr>
          <w:rFonts w:ascii="Times New Roman" w:hAnsi="Times New Roman" w:cs="Times New Roman"/>
          <w:color w:val="000000"/>
          <w:sz w:val="26"/>
          <w:szCs w:val="26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565E16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2F05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F92367">
        <w:rPr>
          <w:rFonts w:ascii="Times New Roman" w:hAnsi="Times New Roman" w:cs="Times New Roman"/>
          <w:bCs/>
          <w:sz w:val="28"/>
          <w:szCs w:val="28"/>
        </w:rPr>
        <w:t>фінансового управління</w:t>
      </w:r>
      <w:r w:rsidR="00BB2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F92367">
        <w:rPr>
          <w:rFonts w:ascii="Times New Roman" w:hAnsi="Times New Roman" w:cs="Times New Roman"/>
          <w:bCs/>
          <w:sz w:val="28"/>
          <w:szCs w:val="28"/>
        </w:rPr>
        <w:t>М</w:t>
      </w:r>
      <w:r w:rsidR="00380EAC">
        <w:rPr>
          <w:rFonts w:ascii="Times New Roman" w:hAnsi="Times New Roman" w:cs="Times New Roman"/>
          <w:bCs/>
          <w:sz w:val="28"/>
          <w:szCs w:val="28"/>
        </w:rPr>
        <w:t>.</w:t>
      </w:r>
      <w:r w:rsidR="00F92367">
        <w:rPr>
          <w:rFonts w:ascii="Times New Roman" w:hAnsi="Times New Roman" w:cs="Times New Roman"/>
          <w:bCs/>
          <w:sz w:val="28"/>
          <w:szCs w:val="28"/>
        </w:rPr>
        <w:t>Багрінцевої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F92367">
        <w:rPr>
          <w:rFonts w:ascii="Times New Roman" w:hAnsi="Times New Roman" w:cs="Times New Roman"/>
          <w:bCs/>
          <w:sz w:val="28"/>
          <w:szCs w:val="28"/>
        </w:rPr>
        <w:t>0</w:t>
      </w:r>
      <w:r w:rsidR="00565E16">
        <w:rPr>
          <w:rFonts w:ascii="Times New Roman" w:hAnsi="Times New Roman" w:cs="Times New Roman"/>
          <w:bCs/>
          <w:sz w:val="28"/>
          <w:szCs w:val="28"/>
        </w:rPr>
        <w:t>5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565E16">
        <w:rPr>
          <w:rFonts w:ascii="Times New Roman" w:hAnsi="Times New Roman" w:cs="Times New Roman"/>
          <w:bCs/>
          <w:sz w:val="28"/>
          <w:szCs w:val="28"/>
        </w:rPr>
        <w:t>5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BB2F05">
        <w:rPr>
          <w:rFonts w:ascii="Times New Roman" w:hAnsi="Times New Roman" w:cs="Times New Roman"/>
          <w:bCs/>
          <w:sz w:val="28"/>
          <w:szCs w:val="28"/>
        </w:rPr>
        <w:t>1</w:t>
      </w:r>
      <w:r w:rsidR="00565E16">
        <w:rPr>
          <w:rFonts w:ascii="Times New Roman" w:hAnsi="Times New Roman" w:cs="Times New Roman"/>
          <w:bCs/>
          <w:sz w:val="28"/>
          <w:szCs w:val="28"/>
        </w:rPr>
        <w:t>63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565E16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565E16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бухгалтерського обліку, фінансів та інформаційного забезпечення фінансового управління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06AFE" w:rsidRPr="00565E16" w:rsidRDefault="00606AFE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Pr="004800FF">
        <w:rPr>
          <w:rFonts w:ascii="Times New Roman" w:hAnsi="Times New Roman" w:cs="Times New Roman"/>
          <w:sz w:val="28"/>
          <w:szCs w:val="28"/>
        </w:rPr>
        <w:t>.</w:t>
      </w:r>
    </w:p>
    <w:p w:rsidR="004800FF" w:rsidRPr="00565E16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дати оголошення через засоби масової інформації про проведення конкурсу на заміщення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вакантної посади </w:t>
      </w:r>
      <w:r w:rsidR="00565E16">
        <w:rPr>
          <w:rFonts w:ascii="Times New Roman" w:hAnsi="Times New Roman" w:cs="Times New Roman"/>
          <w:sz w:val="28"/>
          <w:szCs w:val="28"/>
        </w:rPr>
        <w:t>головного спеціаліста відділу бухгалтерського обліку, фінансів та інформаційного забезпечення фінансового управління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Сєвєродонецької міської військово-цивільної адміністрації.</w:t>
      </w:r>
    </w:p>
    <w:p w:rsidR="00297E9A" w:rsidRPr="00565E16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565E16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297E9A" w:rsidRPr="00565E16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1D2B64" w:rsidRDefault="001D2B64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866C1C" w:rsidRDefault="00866C1C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sectPr w:rsidR="00866C1C" w:rsidSect="00565E16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F1" w:rsidRDefault="00E75BF1" w:rsidP="00264E1D">
      <w:pPr>
        <w:spacing w:before="0"/>
      </w:pPr>
      <w:r>
        <w:separator/>
      </w:r>
    </w:p>
  </w:endnote>
  <w:endnote w:type="continuationSeparator" w:id="1">
    <w:p w:rsidR="00E75BF1" w:rsidRDefault="00E75BF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F1" w:rsidRDefault="00E75BF1" w:rsidP="00264E1D">
      <w:pPr>
        <w:spacing w:before="0"/>
      </w:pPr>
      <w:r>
        <w:separator/>
      </w:r>
    </w:p>
  </w:footnote>
  <w:footnote w:type="continuationSeparator" w:id="1">
    <w:p w:rsidR="00E75BF1" w:rsidRDefault="00E75BF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96273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65C7D"/>
    <w:rsid w:val="00184B8F"/>
    <w:rsid w:val="001A3992"/>
    <w:rsid w:val="001B57BA"/>
    <w:rsid w:val="001D2B64"/>
    <w:rsid w:val="00206678"/>
    <w:rsid w:val="00232332"/>
    <w:rsid w:val="002504D4"/>
    <w:rsid w:val="00263D5D"/>
    <w:rsid w:val="00264E1D"/>
    <w:rsid w:val="00297E9A"/>
    <w:rsid w:val="002D29A0"/>
    <w:rsid w:val="00314F5C"/>
    <w:rsid w:val="00332273"/>
    <w:rsid w:val="00337A97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800FF"/>
    <w:rsid w:val="00497FA0"/>
    <w:rsid w:val="004B0A49"/>
    <w:rsid w:val="004C73BA"/>
    <w:rsid w:val="004F1617"/>
    <w:rsid w:val="005278BB"/>
    <w:rsid w:val="005367F4"/>
    <w:rsid w:val="00552B81"/>
    <w:rsid w:val="00565E16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24178"/>
    <w:rsid w:val="007446EE"/>
    <w:rsid w:val="0075002F"/>
    <w:rsid w:val="00750B45"/>
    <w:rsid w:val="00774093"/>
    <w:rsid w:val="00776D0C"/>
    <w:rsid w:val="007A7241"/>
    <w:rsid w:val="007D09FB"/>
    <w:rsid w:val="007E2DA5"/>
    <w:rsid w:val="00807842"/>
    <w:rsid w:val="00807B8C"/>
    <w:rsid w:val="00866C1C"/>
    <w:rsid w:val="00867793"/>
    <w:rsid w:val="0089295B"/>
    <w:rsid w:val="008B2BF1"/>
    <w:rsid w:val="008B3D95"/>
    <w:rsid w:val="008D3FC8"/>
    <w:rsid w:val="008E549E"/>
    <w:rsid w:val="008F6C71"/>
    <w:rsid w:val="009024FF"/>
    <w:rsid w:val="009158DB"/>
    <w:rsid w:val="009211C0"/>
    <w:rsid w:val="009238B6"/>
    <w:rsid w:val="009238B7"/>
    <w:rsid w:val="009737CA"/>
    <w:rsid w:val="00977AC7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045E4"/>
    <w:rsid w:val="00B36641"/>
    <w:rsid w:val="00B439CA"/>
    <w:rsid w:val="00B65489"/>
    <w:rsid w:val="00B70FDA"/>
    <w:rsid w:val="00BA74F5"/>
    <w:rsid w:val="00BB2F05"/>
    <w:rsid w:val="00BC366D"/>
    <w:rsid w:val="00BC700C"/>
    <w:rsid w:val="00BD0588"/>
    <w:rsid w:val="00BD67F1"/>
    <w:rsid w:val="00C302FB"/>
    <w:rsid w:val="00C360C0"/>
    <w:rsid w:val="00C50414"/>
    <w:rsid w:val="00C524CE"/>
    <w:rsid w:val="00C76AD8"/>
    <w:rsid w:val="00CA4594"/>
    <w:rsid w:val="00CC03D0"/>
    <w:rsid w:val="00D04426"/>
    <w:rsid w:val="00D11B63"/>
    <w:rsid w:val="00D17993"/>
    <w:rsid w:val="00D3420B"/>
    <w:rsid w:val="00D41F59"/>
    <w:rsid w:val="00DA66DD"/>
    <w:rsid w:val="00DE3006"/>
    <w:rsid w:val="00DE32CD"/>
    <w:rsid w:val="00E30728"/>
    <w:rsid w:val="00E3461D"/>
    <w:rsid w:val="00E65730"/>
    <w:rsid w:val="00E75BF1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2367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7</cp:revision>
  <cp:lastPrinted>2021-05-06T08:36:00Z</cp:lastPrinted>
  <dcterms:created xsi:type="dcterms:W3CDTF">2021-05-06T08:18:00Z</dcterms:created>
  <dcterms:modified xsi:type="dcterms:W3CDTF">2021-05-11T13:00:00Z</dcterms:modified>
</cp:coreProperties>
</file>